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4D3" w:rsidRPr="00FE5652" w:rsidRDefault="00DC5C1C" w:rsidP="001A4B44">
      <w:pPr>
        <w:ind w:left="-284" w:right="-71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205740</wp:posOffset>
                </wp:positionV>
                <wp:extent cx="3124835" cy="507365"/>
                <wp:effectExtent l="10160" t="5715" r="8255" b="10795"/>
                <wp:wrapNone/>
                <wp:docPr id="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4D3" w:rsidRDefault="00EA44D3" w:rsidP="0036459B">
                            <w:pPr>
                              <w:jc w:val="right"/>
                            </w:pPr>
                          </w:p>
                          <w:p w:rsidR="00EA44D3" w:rsidRPr="002F7617" w:rsidRDefault="00EA44D3" w:rsidP="00364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2F7617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DEMANDE D’AIDE AU R.A.S.E.D</w:t>
                            </w:r>
                          </w:p>
                          <w:p w:rsidR="00EA44D3" w:rsidRPr="004E4897" w:rsidRDefault="00EA4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58.3pt;margin-top:16.2pt;width:246.0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" strokeweight=".5pt">
                <v:textbox>
                  <w:txbxContent>
                    <w:p w:rsidR="00EA44D3" w:rsidRDefault="00EA44D3" w:rsidP="0036459B">
                      <w:pPr>
                        <w:jc w:val="right"/>
                      </w:pPr>
                    </w:p>
                    <w:p w:rsidR="00EA44D3" w:rsidRPr="002F7617" w:rsidRDefault="00EA44D3" w:rsidP="0036459B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2F7617">
                        <w:rPr>
                          <w:rFonts w:ascii="Arial" w:hAnsi="Arial" w:cs="Arial"/>
                          <w:b/>
                          <w:color w:val="auto"/>
                        </w:rPr>
                        <w:t>DEMANDE D’AIDE AU R.A.S.E.D</w:t>
                      </w:r>
                    </w:p>
                    <w:p w:rsidR="00EA44D3" w:rsidRPr="004E4897" w:rsidRDefault="00EA44D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026795" cy="1122680"/>
            <wp:effectExtent l="0" t="0" r="1905" b="127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4D3" w:rsidRPr="00771396">
        <w:rPr>
          <w:rStyle w:val="Policepardfaut1"/>
          <w:rFonts w:ascii="Arial" w:hAnsi="Arial" w:cs="Arial"/>
          <w:b/>
          <w:color w:val="auto"/>
          <w:sz w:val="20"/>
          <w:szCs w:val="20"/>
        </w:rPr>
        <w:t>-</w:t>
      </w:r>
      <w:r w:rsidR="00EA44D3" w:rsidRPr="00FE5652">
        <w:rPr>
          <w:rStyle w:val="Policepardfaut1"/>
          <w:rFonts w:ascii="Arial" w:hAnsi="Arial" w:cs="Arial"/>
          <w:color w:val="auto"/>
          <w:sz w:val="20"/>
          <w:szCs w:val="20"/>
        </w:rPr>
        <w:t xml:space="preserve"> </w:t>
      </w:r>
      <w:r w:rsidR="00EA44D3" w:rsidRPr="00FE5652">
        <w:rPr>
          <w:rStyle w:val="Policepardfaut1"/>
          <w:rFonts w:ascii="Arial" w:hAnsi="Arial" w:cs="Arial"/>
          <w:b/>
          <w:bCs/>
          <w:color w:val="auto"/>
          <w:sz w:val="20"/>
          <w:szCs w:val="20"/>
        </w:rPr>
        <w:t>Cette fiche doit être retournée une semaine avant la concertation.</w:t>
      </w:r>
    </w:p>
    <w:p w:rsidR="00EA44D3" w:rsidRPr="00FE5652" w:rsidRDefault="00EA44D3" w:rsidP="001A4B44">
      <w:pPr>
        <w:ind w:left="-284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                        </w:t>
      </w:r>
      <w:r w:rsidRPr="00FE5652">
        <w:rPr>
          <w:rFonts w:ascii="Arial" w:hAnsi="Arial" w:cs="Arial"/>
          <w:b/>
          <w:bCs/>
          <w:color w:val="auto"/>
          <w:sz w:val="20"/>
          <w:szCs w:val="20"/>
        </w:rPr>
        <w:t>- Un guide d'aide à la rédaction de cette fiche est à votre disposition.</w:t>
      </w:r>
    </w:p>
    <w:p w:rsidR="00EA44D3" w:rsidRPr="00FE5652" w:rsidRDefault="00EA44D3" w:rsidP="001A4B44">
      <w:pPr>
        <w:ind w:left="-284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           </w:t>
      </w:r>
      <w:r w:rsidRPr="00FE5652">
        <w:rPr>
          <w:rFonts w:ascii="Arial" w:hAnsi="Arial" w:cs="Arial"/>
          <w:b/>
          <w:bCs/>
          <w:color w:val="auto"/>
          <w:sz w:val="20"/>
          <w:szCs w:val="20"/>
        </w:rPr>
        <w:t>- Une demande d'aide au RASED peut être faite à tout moment de l'année à l'aide de cette fiche.</w:t>
      </w:r>
    </w:p>
    <w:p w:rsidR="00EA44D3" w:rsidRDefault="00EA44D3" w:rsidP="001A4B44">
      <w:pPr>
        <w:ind w:left="-284" w:right="-710"/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                        </w:t>
      </w:r>
      <w:r w:rsidRPr="00FE5652">
        <w:rPr>
          <w:rFonts w:ascii="Arial" w:hAnsi="Arial" w:cs="Arial"/>
          <w:b/>
          <w:bCs/>
          <w:color w:val="auto"/>
          <w:sz w:val="20"/>
          <w:szCs w:val="20"/>
        </w:rPr>
        <w:t>- Rappel : toutes les informations contenues dans cette fiche sont confidentielles.</w:t>
      </w:r>
    </w:p>
    <w:p w:rsidR="00EA44D3" w:rsidRDefault="00DC5C1C" w:rsidP="005F2649">
      <w:pPr>
        <w:ind w:left="-284" w:right="-710"/>
        <w:rPr>
          <w:rFonts w:ascii="Tahoma" w:hAnsi="Tahoma" w:cs="Tahoma"/>
          <w:b/>
          <w:bCs/>
          <w:color w:val="auto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85090</wp:posOffset>
                </wp:positionV>
                <wp:extent cx="2743200" cy="308610"/>
                <wp:effectExtent l="12065" t="8890" r="6985" b="6350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4D3" w:rsidRDefault="00EA44D3">
                            <w:r>
                              <w:rPr>
                                <w:rStyle w:val="Policepardfaut1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Style w:val="Policepardfaut1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de la demande : ...... / …….. / 2 </w:t>
                            </w:r>
                            <w:proofErr w:type="gramStart"/>
                            <w:r>
                              <w:rPr>
                                <w:rStyle w:val="Policepardfaut1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0  .</w:t>
                            </w:r>
                            <w:proofErr w:type="gramEnd"/>
                            <w:r>
                              <w:rPr>
                                <w:rStyle w:val="Policepardfaut1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311.45pt;margin-top:6.7pt;width:3in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" strokeweight=".5pt">
                <v:textbox>
                  <w:txbxContent>
                    <w:p w:rsidR="00EA44D3" w:rsidRDefault="00EA44D3">
                      <w:r>
                        <w:rPr>
                          <w:rStyle w:val="Policepardfaut1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Style w:val="Policepardfaut1"/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de la demande : ...... / …….. / 2 0</w:t>
                      </w:r>
                      <w:bookmarkStart w:id="1" w:name="_GoBack"/>
                      <w:bookmarkEnd w:id="1"/>
                      <w:r>
                        <w:rPr>
                          <w:rStyle w:val="Policepardfaut1"/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.  .</w:t>
                      </w:r>
                    </w:p>
                  </w:txbxContent>
                </v:textbox>
              </v:shape>
            </w:pict>
          </mc:Fallback>
        </mc:AlternateContent>
      </w:r>
      <w:r w:rsidR="00EA44D3">
        <w:rPr>
          <w:rFonts w:ascii="Tahoma" w:hAnsi="Tahoma" w:cs="Tahoma"/>
          <w:color w:val="auto"/>
          <w:sz w:val="22"/>
          <w:szCs w:val="22"/>
        </w:rPr>
        <w:tab/>
      </w:r>
    </w:p>
    <w:p w:rsidR="00EA44D3" w:rsidRDefault="00EA44D3" w:rsidP="005F2649">
      <w:pPr>
        <w:ind w:left="-284" w:right="-710"/>
        <w:rPr>
          <w:rFonts w:ascii="Tahoma" w:hAnsi="Tahoma" w:cs="Tahoma"/>
          <w:b/>
          <w:bCs/>
          <w:color w:val="auto"/>
          <w:sz w:val="12"/>
          <w:szCs w:val="12"/>
        </w:rPr>
      </w:pPr>
    </w:p>
    <w:p w:rsidR="00EA44D3" w:rsidRPr="004E4897" w:rsidRDefault="00EA44D3" w:rsidP="0098411D">
      <w:pPr>
        <w:ind w:left="-284" w:right="-71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4897">
        <w:rPr>
          <w:rFonts w:ascii="Arial" w:hAnsi="Arial" w:cs="Arial"/>
          <w:b/>
          <w:bCs/>
          <w:color w:val="auto"/>
        </w:rPr>
        <w:tab/>
      </w:r>
      <w:r w:rsidRPr="004E4897">
        <w:rPr>
          <w:rFonts w:ascii="Arial" w:hAnsi="Arial" w:cs="Arial"/>
          <w:b/>
          <w:bCs/>
          <w:color w:val="auto"/>
          <w:sz w:val="22"/>
          <w:szCs w:val="22"/>
          <w:u w:val="single"/>
        </w:rPr>
        <w:t>Renseignements administratifs</w:t>
      </w:r>
    </w:p>
    <w:p w:rsidR="00EA44D3" w:rsidRPr="00FE5652" w:rsidRDefault="00EA44D3" w:rsidP="005F2649">
      <w:pPr>
        <w:ind w:left="-284" w:right="-710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2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021"/>
      </w:tblGrid>
      <w:tr w:rsidR="00EA44D3" w:rsidRPr="00FE5652" w:rsidTr="004E4897">
        <w:trPr>
          <w:trHeight w:val="14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D3" w:rsidRPr="00FE5652" w:rsidRDefault="00EA44D3" w:rsidP="005F2649">
            <w:pPr>
              <w:pStyle w:val="Contenudetableau"/>
              <w:snapToGrid w:val="0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  <w:r w:rsidRPr="00FE5652">
              <w:rPr>
                <w:rFonts w:ascii="Arial" w:hAnsi="Arial" w:cs="Arial"/>
                <w:sz w:val="20"/>
                <w:szCs w:val="20"/>
              </w:rPr>
              <w:t xml:space="preserve">Ecole : .......................................................... </w:t>
            </w: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  <w:r w:rsidRPr="00FE5652">
              <w:rPr>
                <w:rFonts w:ascii="Arial" w:hAnsi="Arial" w:cs="Arial"/>
                <w:sz w:val="20"/>
                <w:szCs w:val="20"/>
              </w:rPr>
              <w:t>Classe : ........................................................</w:t>
            </w: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  <w:r w:rsidRPr="00FE5652">
              <w:rPr>
                <w:rFonts w:ascii="Arial" w:hAnsi="Arial" w:cs="Arial"/>
                <w:sz w:val="20"/>
                <w:szCs w:val="20"/>
              </w:rPr>
              <w:t>Enseignant(s) : .............................................</w:t>
            </w: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3" w:rsidRPr="00FE5652" w:rsidRDefault="00EA44D3" w:rsidP="005F2649">
            <w:pPr>
              <w:pStyle w:val="Contenudetableau"/>
              <w:snapToGrid w:val="0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</w:p>
          <w:p w:rsidR="00EA44D3" w:rsidRPr="00FE5652" w:rsidRDefault="00EA44D3" w:rsidP="005F2649">
            <w:pPr>
              <w:pStyle w:val="Contenudetableau"/>
              <w:tabs>
                <w:tab w:val="left" w:pos="5000"/>
              </w:tabs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  <w:r w:rsidRPr="00FE5652">
              <w:rPr>
                <w:rFonts w:ascii="Arial" w:hAnsi="Arial" w:cs="Arial"/>
                <w:sz w:val="20"/>
                <w:szCs w:val="20"/>
              </w:rPr>
              <w:t>Nom de l'élève: ........................................................</w:t>
            </w:r>
          </w:p>
          <w:p w:rsidR="00EA44D3" w:rsidRPr="00FE5652" w:rsidRDefault="00EA44D3" w:rsidP="005F2649">
            <w:pPr>
              <w:pStyle w:val="Contenudetableau"/>
              <w:tabs>
                <w:tab w:val="left" w:pos="5000"/>
              </w:tabs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</w:p>
          <w:p w:rsidR="00EA44D3" w:rsidRPr="00FE5652" w:rsidRDefault="00EA44D3" w:rsidP="005F2649">
            <w:pPr>
              <w:pStyle w:val="Contenudetableau"/>
              <w:tabs>
                <w:tab w:val="left" w:pos="5000"/>
              </w:tabs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  <w:r w:rsidRPr="00FE5652">
              <w:rPr>
                <w:rFonts w:ascii="Arial" w:hAnsi="Arial" w:cs="Arial"/>
                <w:sz w:val="20"/>
                <w:szCs w:val="20"/>
              </w:rPr>
              <w:t>Prénom : .......................................... Sexe : ............</w:t>
            </w: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  <w:r w:rsidRPr="00FE5652">
              <w:rPr>
                <w:rFonts w:ascii="Arial" w:hAnsi="Arial" w:cs="Arial"/>
                <w:sz w:val="20"/>
                <w:szCs w:val="20"/>
              </w:rPr>
              <w:t>Date de naissance : .................................................</w:t>
            </w:r>
          </w:p>
          <w:p w:rsidR="00EA44D3" w:rsidRPr="00FE5652" w:rsidRDefault="00EA44D3" w:rsidP="005F2649">
            <w:pPr>
              <w:pStyle w:val="Contenudetableau"/>
              <w:ind w:left="84" w:right="-539" w:firstLine="1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4D3" w:rsidRPr="0098411D" w:rsidRDefault="00EA44D3" w:rsidP="005F2649">
      <w:pPr>
        <w:ind w:left="-284" w:right="-710"/>
        <w:rPr>
          <w:rFonts w:ascii="Arial" w:hAnsi="Arial" w:cs="Arial"/>
          <w:color w:val="auto"/>
        </w:rPr>
      </w:pPr>
      <w:r w:rsidRPr="0098411D">
        <w:rPr>
          <w:rFonts w:ascii="Arial" w:hAnsi="Arial" w:cs="Arial"/>
          <w:color w:val="auto"/>
        </w:rPr>
        <w:tab/>
        <w:t xml:space="preserve"> </w:t>
      </w:r>
    </w:p>
    <w:p w:rsidR="00EA44D3" w:rsidRPr="004E4897" w:rsidRDefault="00EA44D3" w:rsidP="004E4897">
      <w:pPr>
        <w:ind w:left="-284" w:right="-710"/>
        <w:rPr>
          <w:rFonts w:ascii="Arial" w:hAnsi="Arial" w:cs="Arial"/>
          <w:sz w:val="22"/>
          <w:szCs w:val="22"/>
          <w:u w:val="single"/>
        </w:rPr>
      </w:pPr>
      <w:r w:rsidRPr="004E4897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4E4897">
        <w:rPr>
          <w:rFonts w:ascii="Arial" w:hAnsi="Arial" w:cs="Arial"/>
          <w:b/>
          <w:bCs/>
          <w:color w:val="auto"/>
          <w:sz w:val="22"/>
          <w:szCs w:val="22"/>
          <w:u w:val="single"/>
        </w:rPr>
        <w:t>Situation scolaire</w:t>
      </w:r>
    </w:p>
    <w:p w:rsidR="00EA44D3" w:rsidRPr="00FE5652" w:rsidRDefault="00EA44D3" w:rsidP="005F2649">
      <w:pPr>
        <w:ind w:left="-284" w:right="-710"/>
        <w:rPr>
          <w:rFonts w:ascii="Arial" w:hAnsi="Arial" w:cs="Arial"/>
          <w:sz w:val="20"/>
          <w:szCs w:val="20"/>
        </w:rPr>
      </w:pPr>
    </w:p>
    <w:p w:rsidR="00EA44D3" w:rsidRPr="004E4897" w:rsidRDefault="00EA44D3" w:rsidP="004E4897">
      <w:pPr>
        <w:numPr>
          <w:ilvl w:val="0"/>
          <w:numId w:val="4"/>
        </w:num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  <w:r w:rsidRPr="004E4897">
        <w:rPr>
          <w:rFonts w:ascii="Arial" w:hAnsi="Arial" w:cs="Arial"/>
          <w:color w:val="000000"/>
          <w:sz w:val="18"/>
          <w:szCs w:val="18"/>
        </w:rPr>
        <w:t xml:space="preserve">Y a-t-il eu maintien ?  oui - non   </w:t>
      </w:r>
      <w:r w:rsidRPr="004E4897">
        <w:rPr>
          <w:rFonts w:ascii="Arial" w:hAnsi="Arial" w:cs="Arial"/>
          <w:color w:val="000000"/>
          <w:sz w:val="18"/>
          <w:szCs w:val="18"/>
        </w:rPr>
        <w:tab/>
        <w:t xml:space="preserve">Si oui, en quelle classe ?  </w:t>
      </w:r>
      <w:r w:rsidRPr="004E4897">
        <w:rPr>
          <w:rFonts w:ascii="Arial" w:hAnsi="Arial" w:cs="Arial"/>
          <w:color w:val="000000"/>
          <w:sz w:val="18"/>
          <w:szCs w:val="18"/>
        </w:rPr>
        <w:tab/>
      </w:r>
      <w:r w:rsidRPr="004E4897">
        <w:rPr>
          <w:rFonts w:ascii="Arial" w:hAnsi="Arial" w:cs="Arial"/>
          <w:color w:val="auto"/>
          <w:sz w:val="18"/>
          <w:szCs w:val="18"/>
        </w:rPr>
        <w:t xml:space="preserve">PS - MS – GS – CP – CE1 – CE2 - CM1 – CM2  </w:t>
      </w:r>
    </w:p>
    <w:p w:rsidR="00EA44D3" w:rsidRPr="004E4897" w:rsidRDefault="00EA44D3" w:rsidP="004E4897">
      <w:pPr>
        <w:numPr>
          <w:ilvl w:val="0"/>
          <w:numId w:val="4"/>
        </w:num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  <w:r w:rsidRPr="004E4897">
        <w:rPr>
          <w:rFonts w:ascii="Arial" w:hAnsi="Arial" w:cs="Arial"/>
          <w:color w:val="auto"/>
          <w:sz w:val="18"/>
          <w:szCs w:val="18"/>
        </w:rPr>
        <w:t xml:space="preserve">Dossier MDPH ? oui – non        Si oui, compensation scolaire : AESH – matériel adapté, aménagement du temps scolaire, </w:t>
      </w:r>
      <w:r w:rsidRPr="004E4897">
        <w:rPr>
          <w:rFonts w:ascii="Arial" w:hAnsi="Arial" w:cs="Arial"/>
          <w:color w:val="auto"/>
          <w:sz w:val="18"/>
          <w:szCs w:val="18"/>
        </w:rPr>
        <w:tab/>
        <w:t>autre</w:t>
      </w:r>
      <w:r w:rsidR="002F7617">
        <w:rPr>
          <w:rFonts w:ascii="Arial" w:hAnsi="Arial" w:cs="Arial"/>
          <w:color w:val="auto"/>
          <w:sz w:val="18"/>
          <w:szCs w:val="18"/>
        </w:rPr>
        <w:t xml:space="preserve"> </w:t>
      </w:r>
      <w:r w:rsidRPr="004E4897">
        <w:rPr>
          <w:rFonts w:ascii="Arial" w:hAnsi="Arial" w:cs="Arial"/>
          <w:color w:val="auto"/>
          <w:sz w:val="18"/>
          <w:szCs w:val="18"/>
        </w:rPr>
        <w:t xml:space="preserve"> ……………………………………………………………………………..</w:t>
      </w:r>
    </w:p>
    <w:p w:rsidR="00EA44D3" w:rsidRPr="004E4897" w:rsidRDefault="00EA44D3" w:rsidP="004E4897">
      <w:pPr>
        <w:numPr>
          <w:ilvl w:val="0"/>
          <w:numId w:val="4"/>
        </w:numPr>
        <w:spacing w:line="360" w:lineRule="auto"/>
        <w:ind w:right="-710"/>
        <w:rPr>
          <w:rFonts w:ascii="Arial" w:hAnsi="Arial" w:cs="Arial"/>
          <w:sz w:val="18"/>
          <w:szCs w:val="18"/>
        </w:rPr>
      </w:pPr>
      <w:r w:rsidRPr="004E4897">
        <w:rPr>
          <w:rFonts w:ascii="Arial" w:hAnsi="Arial" w:cs="Arial"/>
          <w:color w:val="auto"/>
          <w:sz w:val="18"/>
          <w:szCs w:val="18"/>
        </w:rPr>
        <w:t>Fréquentation scolaire : Régulière – Irrégulière</w:t>
      </w:r>
    </w:p>
    <w:p w:rsidR="00EA44D3" w:rsidRPr="0098411D" w:rsidRDefault="00EA44D3" w:rsidP="005F2649">
      <w:pPr>
        <w:ind w:left="-284" w:right="-710"/>
        <w:rPr>
          <w:rFonts w:ascii="Arial" w:hAnsi="Arial" w:cs="Arial"/>
          <w:color w:val="000000"/>
        </w:rPr>
      </w:pPr>
    </w:p>
    <w:p w:rsidR="00EA44D3" w:rsidRPr="004E4897" w:rsidRDefault="00EA44D3" w:rsidP="005F2649">
      <w:pPr>
        <w:ind w:left="-284" w:right="-71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4897">
        <w:rPr>
          <w:rFonts w:ascii="Arial" w:hAnsi="Arial" w:cs="Arial"/>
          <w:b/>
          <w:color w:val="000000"/>
        </w:rPr>
        <w:tab/>
      </w:r>
      <w:r w:rsidRPr="004E4897">
        <w:rPr>
          <w:rFonts w:ascii="Arial" w:hAnsi="Arial" w:cs="Arial"/>
          <w:b/>
          <w:color w:val="000000"/>
          <w:sz w:val="22"/>
          <w:szCs w:val="22"/>
          <w:u w:val="single"/>
        </w:rPr>
        <w:t>Suivis extérieurs</w:t>
      </w:r>
    </w:p>
    <w:p w:rsidR="00EA44D3" w:rsidRPr="00FE5652" w:rsidRDefault="00EA44D3" w:rsidP="005F2649">
      <w:pPr>
        <w:ind w:left="-284" w:right="-71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A44D3" w:rsidRPr="00FE5652" w:rsidRDefault="00EA44D3" w:rsidP="004E4897">
      <w:pPr>
        <w:numPr>
          <w:ilvl w:val="0"/>
          <w:numId w:val="5"/>
        </w:numPr>
        <w:spacing w:line="360" w:lineRule="auto"/>
        <w:ind w:right="-710"/>
        <w:rPr>
          <w:rFonts w:ascii="Arial" w:hAnsi="Arial" w:cs="Arial"/>
          <w:b/>
          <w:color w:val="000000"/>
          <w:sz w:val="20"/>
          <w:szCs w:val="20"/>
        </w:rPr>
      </w:pPr>
      <w:r w:rsidRPr="00FE5652">
        <w:rPr>
          <w:rFonts w:ascii="Arial" w:hAnsi="Arial" w:cs="Arial"/>
          <w:color w:val="000000"/>
          <w:sz w:val="20"/>
          <w:szCs w:val="20"/>
        </w:rPr>
        <w:t>Difficultés spécifiques avérées :</w:t>
      </w:r>
      <w:r>
        <w:rPr>
          <w:rFonts w:ascii="Arial" w:hAnsi="Arial" w:cs="Arial"/>
          <w:color w:val="000000"/>
          <w:sz w:val="20"/>
          <w:szCs w:val="20"/>
        </w:rPr>
        <w:t xml:space="preserve"> sensorielle -  audition – vue – langage - autre ……….</w:t>
      </w:r>
    </w:p>
    <w:p w:rsidR="00EA44D3" w:rsidRDefault="00EA44D3" w:rsidP="004E4897">
      <w:pPr>
        <w:numPr>
          <w:ilvl w:val="0"/>
          <w:numId w:val="5"/>
        </w:numPr>
        <w:spacing w:line="360" w:lineRule="auto"/>
        <w:ind w:right="-710"/>
        <w:rPr>
          <w:rFonts w:ascii="Arial" w:hAnsi="Arial" w:cs="Arial"/>
          <w:color w:val="000000"/>
          <w:sz w:val="20"/>
          <w:szCs w:val="20"/>
        </w:rPr>
      </w:pPr>
      <w:r w:rsidRPr="00FE5652">
        <w:rPr>
          <w:rFonts w:ascii="Arial" w:hAnsi="Arial" w:cs="Arial"/>
          <w:color w:val="000000"/>
          <w:sz w:val="20"/>
          <w:szCs w:val="20"/>
        </w:rPr>
        <w:t>Orthophonie – psychomotricité – Psychologie – CMP ou CMPP – PRE –</w:t>
      </w:r>
      <w:r>
        <w:rPr>
          <w:rFonts w:ascii="Arial" w:hAnsi="Arial" w:cs="Arial"/>
          <w:color w:val="000000"/>
          <w:sz w:val="20"/>
          <w:szCs w:val="20"/>
        </w:rPr>
        <w:t xml:space="preserve"> PMI - </w:t>
      </w:r>
      <w:r w:rsidRPr="00FE5652">
        <w:rPr>
          <w:rFonts w:ascii="Arial" w:hAnsi="Arial" w:cs="Arial"/>
          <w:color w:val="000000"/>
          <w:sz w:val="20"/>
          <w:szCs w:val="20"/>
        </w:rPr>
        <w:t xml:space="preserve"> autres</w:t>
      </w:r>
    </w:p>
    <w:p w:rsidR="00EA44D3" w:rsidRDefault="00EA44D3" w:rsidP="004E4897">
      <w:pPr>
        <w:numPr>
          <w:ilvl w:val="0"/>
          <w:numId w:val="5"/>
        </w:numPr>
        <w:spacing w:line="360" w:lineRule="auto"/>
        <w:ind w:right="-7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Coordonnées connues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2F76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EA44D3" w:rsidRPr="00FE5652" w:rsidRDefault="00EA44D3" w:rsidP="004E4897">
      <w:pPr>
        <w:spacing w:line="360" w:lineRule="auto"/>
        <w:ind w:left="76" w:right="-7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…………………………………………………………………………………………………………………………………………</w:t>
      </w:r>
    </w:p>
    <w:p w:rsidR="00EA44D3" w:rsidRPr="0098411D" w:rsidRDefault="00EA44D3" w:rsidP="005F2649">
      <w:pPr>
        <w:ind w:left="-284" w:right="-710"/>
        <w:rPr>
          <w:rFonts w:ascii="Arial" w:hAnsi="Arial" w:cs="Arial"/>
          <w:color w:val="000000"/>
        </w:rPr>
      </w:pPr>
    </w:p>
    <w:p w:rsidR="00EA44D3" w:rsidRPr="004E4897" w:rsidRDefault="00EA44D3" w:rsidP="005F2649">
      <w:pPr>
        <w:ind w:left="-284" w:right="-71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4897">
        <w:rPr>
          <w:rFonts w:ascii="Arial" w:hAnsi="Arial" w:cs="Arial"/>
          <w:b/>
          <w:color w:val="000000"/>
        </w:rPr>
        <w:tab/>
      </w:r>
      <w:r w:rsidRPr="004E4897">
        <w:rPr>
          <w:rFonts w:ascii="Arial" w:hAnsi="Arial" w:cs="Arial"/>
          <w:b/>
          <w:color w:val="000000"/>
          <w:sz w:val="22"/>
          <w:szCs w:val="22"/>
          <w:u w:val="single"/>
        </w:rPr>
        <w:t>Aides déjà mises en place à l’école</w:t>
      </w:r>
    </w:p>
    <w:p w:rsidR="00EA44D3" w:rsidRPr="00771396" w:rsidRDefault="00EA44D3" w:rsidP="005F2649">
      <w:pPr>
        <w:ind w:left="-284" w:right="-710"/>
        <w:rPr>
          <w:rFonts w:ascii="Arial" w:hAnsi="Arial" w:cs="Arial"/>
          <w:b/>
          <w:color w:val="000000"/>
          <w:sz w:val="20"/>
          <w:szCs w:val="20"/>
        </w:rPr>
      </w:pPr>
    </w:p>
    <w:p w:rsidR="00EA44D3" w:rsidRPr="004E4897" w:rsidRDefault="00EA44D3" w:rsidP="004E4897">
      <w:pPr>
        <w:numPr>
          <w:ilvl w:val="0"/>
          <w:numId w:val="6"/>
        </w:numPr>
        <w:spacing w:line="360" w:lineRule="auto"/>
        <w:ind w:right="-710"/>
        <w:rPr>
          <w:rFonts w:ascii="Arial" w:hAnsi="Arial" w:cs="Arial"/>
          <w:color w:val="000000"/>
          <w:sz w:val="18"/>
          <w:szCs w:val="18"/>
        </w:rPr>
      </w:pPr>
      <w:r w:rsidRPr="004E4897">
        <w:rPr>
          <w:rFonts w:ascii="Arial" w:hAnsi="Arial" w:cs="Arial"/>
          <w:color w:val="000000"/>
          <w:sz w:val="18"/>
          <w:szCs w:val="18"/>
        </w:rPr>
        <w:t xml:space="preserve">Adaptation du travail en classe : allégement – supports différenciés – groupes de besoin – tutorat  – aides individuelles </w:t>
      </w:r>
    </w:p>
    <w:p w:rsidR="00EA44D3" w:rsidRPr="004E4897" w:rsidRDefault="00EA44D3" w:rsidP="004E4897">
      <w:pPr>
        <w:numPr>
          <w:ilvl w:val="0"/>
          <w:numId w:val="6"/>
        </w:numPr>
        <w:spacing w:line="360" w:lineRule="auto"/>
        <w:ind w:right="-710"/>
        <w:rPr>
          <w:rFonts w:ascii="Arial" w:hAnsi="Arial" w:cs="Arial"/>
          <w:color w:val="000000"/>
          <w:sz w:val="18"/>
          <w:szCs w:val="18"/>
        </w:rPr>
      </w:pPr>
      <w:r w:rsidRPr="004E4897">
        <w:rPr>
          <w:rFonts w:ascii="Arial" w:hAnsi="Arial" w:cs="Arial"/>
          <w:color w:val="000000"/>
          <w:sz w:val="18"/>
          <w:szCs w:val="18"/>
        </w:rPr>
        <w:t>Dispositifs spécifiques : APC – PPRE – PAI – PPS – PAP – Stage de réussite.</w:t>
      </w:r>
    </w:p>
    <w:p w:rsidR="00EA44D3" w:rsidRPr="004E4897" w:rsidRDefault="00EA44D3" w:rsidP="004E4897">
      <w:pPr>
        <w:numPr>
          <w:ilvl w:val="0"/>
          <w:numId w:val="6"/>
        </w:numPr>
        <w:spacing w:line="360" w:lineRule="auto"/>
        <w:ind w:right="-710"/>
        <w:rPr>
          <w:rFonts w:ascii="Arial" w:hAnsi="Arial" w:cs="Arial"/>
          <w:color w:val="000000"/>
          <w:sz w:val="18"/>
          <w:szCs w:val="18"/>
        </w:rPr>
      </w:pPr>
      <w:r w:rsidRPr="004E4897">
        <w:rPr>
          <w:rFonts w:ascii="Arial" w:hAnsi="Arial" w:cs="Arial"/>
          <w:color w:val="000000"/>
          <w:sz w:val="18"/>
          <w:szCs w:val="18"/>
        </w:rPr>
        <w:t>Autre : ……………………………………………………………………………………………………………</w:t>
      </w:r>
    </w:p>
    <w:p w:rsidR="00EA44D3" w:rsidRPr="0098411D" w:rsidRDefault="00EA44D3" w:rsidP="0098411D">
      <w:pPr>
        <w:ind w:right="-710"/>
        <w:rPr>
          <w:rFonts w:ascii="Arial" w:hAnsi="Arial" w:cs="Arial"/>
          <w:color w:val="auto"/>
        </w:rPr>
      </w:pPr>
    </w:p>
    <w:p w:rsidR="00EA44D3" w:rsidRPr="004E4897" w:rsidRDefault="00EA44D3" w:rsidP="005F2649">
      <w:pPr>
        <w:ind w:left="-284" w:right="-710"/>
        <w:rPr>
          <w:rFonts w:ascii="Arial" w:hAnsi="Arial" w:cs="Arial"/>
          <w:sz w:val="22"/>
          <w:szCs w:val="22"/>
          <w:u w:val="single"/>
        </w:rPr>
      </w:pPr>
      <w:r w:rsidRPr="004E4897">
        <w:rPr>
          <w:rStyle w:val="Policepardfaut1"/>
          <w:rFonts w:ascii="Arial" w:hAnsi="Arial" w:cs="Arial"/>
          <w:b/>
          <w:bCs/>
          <w:color w:val="auto"/>
        </w:rPr>
        <w:tab/>
      </w:r>
      <w:r w:rsidRPr="004E4897">
        <w:rPr>
          <w:rStyle w:val="Policepardfaut1"/>
          <w:rFonts w:ascii="Arial" w:hAnsi="Arial" w:cs="Arial"/>
          <w:b/>
          <w:bCs/>
          <w:color w:val="auto"/>
          <w:sz w:val="22"/>
          <w:szCs w:val="22"/>
          <w:u w:val="single"/>
        </w:rPr>
        <w:t>Situation familiale</w:t>
      </w:r>
    </w:p>
    <w:p w:rsidR="00EA44D3" w:rsidRPr="00771396" w:rsidRDefault="00EA44D3" w:rsidP="005F2649">
      <w:pPr>
        <w:ind w:left="-284" w:right="-710"/>
        <w:rPr>
          <w:rFonts w:ascii="Arial" w:hAnsi="Arial" w:cs="Arial"/>
          <w:sz w:val="20"/>
          <w:szCs w:val="20"/>
        </w:rPr>
      </w:pPr>
    </w:p>
    <w:p w:rsidR="00EA44D3" w:rsidRPr="00771396" w:rsidRDefault="00EA44D3" w:rsidP="004E4897">
      <w:pPr>
        <w:numPr>
          <w:ilvl w:val="0"/>
          <w:numId w:val="7"/>
        </w:numPr>
        <w:spacing w:line="360" w:lineRule="auto"/>
        <w:ind w:right="-710"/>
        <w:rPr>
          <w:rFonts w:ascii="Arial" w:hAnsi="Arial" w:cs="Arial"/>
          <w:color w:val="auto"/>
          <w:sz w:val="20"/>
          <w:szCs w:val="20"/>
        </w:rPr>
      </w:pPr>
      <w:r w:rsidRPr="00771396">
        <w:rPr>
          <w:rFonts w:ascii="Arial" w:hAnsi="Arial" w:cs="Arial"/>
          <w:color w:val="auto"/>
          <w:sz w:val="20"/>
          <w:szCs w:val="20"/>
        </w:rPr>
        <w:t xml:space="preserve">Fratrie : </w:t>
      </w:r>
      <w:r w:rsidRPr="00771396">
        <w:rPr>
          <w:rFonts w:ascii="Arial" w:hAnsi="Arial" w:cs="Arial"/>
          <w:color w:val="000000"/>
          <w:sz w:val="20"/>
          <w:szCs w:val="20"/>
        </w:rPr>
        <w:t xml:space="preserve">nombre : ……………           </w:t>
      </w:r>
      <w:r w:rsidR="002F76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1396">
        <w:rPr>
          <w:rFonts w:ascii="Arial" w:hAnsi="Arial" w:cs="Arial"/>
          <w:color w:val="auto"/>
          <w:sz w:val="20"/>
          <w:szCs w:val="20"/>
        </w:rPr>
        <w:t>Placement dans la fratrie </w:t>
      </w:r>
      <w:proofErr w:type="gramStart"/>
      <w:r w:rsidRPr="00771396">
        <w:rPr>
          <w:rFonts w:ascii="Arial" w:hAnsi="Arial" w:cs="Arial"/>
          <w:color w:val="auto"/>
          <w:sz w:val="20"/>
          <w:szCs w:val="20"/>
        </w:rPr>
        <w:t xml:space="preserve">: </w:t>
      </w:r>
      <w:r w:rsidR="002F7617">
        <w:rPr>
          <w:rFonts w:ascii="Arial" w:hAnsi="Arial" w:cs="Arial"/>
          <w:color w:val="auto"/>
          <w:sz w:val="20"/>
          <w:szCs w:val="20"/>
        </w:rPr>
        <w:t xml:space="preserve"> </w:t>
      </w:r>
      <w:r w:rsidRPr="00771396">
        <w:rPr>
          <w:rFonts w:ascii="Arial" w:hAnsi="Arial" w:cs="Arial"/>
          <w:color w:val="auto"/>
          <w:sz w:val="20"/>
          <w:szCs w:val="20"/>
        </w:rPr>
        <w:t>…</w:t>
      </w:r>
      <w:proofErr w:type="gramEnd"/>
      <w:r w:rsidRPr="00771396">
        <w:rPr>
          <w:rFonts w:ascii="Arial" w:hAnsi="Arial" w:cs="Arial"/>
          <w:color w:val="auto"/>
          <w:sz w:val="20"/>
          <w:szCs w:val="20"/>
        </w:rPr>
        <w:t>……………………………………….</w:t>
      </w:r>
    </w:p>
    <w:p w:rsidR="00EA44D3" w:rsidRPr="00771396" w:rsidRDefault="00EA44D3" w:rsidP="004E4897">
      <w:pPr>
        <w:numPr>
          <w:ilvl w:val="0"/>
          <w:numId w:val="7"/>
        </w:numPr>
        <w:spacing w:line="360" w:lineRule="auto"/>
        <w:ind w:right="-710"/>
        <w:rPr>
          <w:rFonts w:ascii="Arial" w:hAnsi="Arial" w:cs="Arial"/>
          <w:color w:val="000000"/>
          <w:sz w:val="20"/>
          <w:szCs w:val="20"/>
        </w:rPr>
      </w:pPr>
      <w:r w:rsidRPr="00771396">
        <w:rPr>
          <w:rFonts w:ascii="Arial" w:hAnsi="Arial" w:cs="Arial"/>
          <w:color w:val="000000"/>
          <w:sz w:val="20"/>
          <w:szCs w:val="20"/>
        </w:rPr>
        <w:t xml:space="preserve">Situation familiale particulière : parents séparés – famille d’accueil – Foyer de l’enfance – </w:t>
      </w:r>
    </w:p>
    <w:p w:rsidR="00EA44D3" w:rsidRDefault="00EA44D3" w:rsidP="004E4897">
      <w:pPr>
        <w:numPr>
          <w:ilvl w:val="0"/>
          <w:numId w:val="7"/>
        </w:numPr>
        <w:spacing w:line="360" w:lineRule="auto"/>
        <w:ind w:right="-710"/>
        <w:rPr>
          <w:rFonts w:ascii="Arial" w:hAnsi="Arial" w:cs="Arial"/>
          <w:color w:val="000000"/>
          <w:sz w:val="20"/>
          <w:szCs w:val="20"/>
        </w:rPr>
      </w:pPr>
      <w:r w:rsidRPr="00771396">
        <w:rPr>
          <w:rFonts w:ascii="Arial" w:hAnsi="Arial" w:cs="Arial"/>
          <w:color w:val="000000"/>
          <w:sz w:val="20"/>
          <w:szCs w:val="20"/>
        </w:rPr>
        <w:t xml:space="preserve">Autre </w:t>
      </w:r>
      <w:proofErr w:type="gramStart"/>
      <w:r w:rsidRPr="00771396">
        <w:rPr>
          <w:rFonts w:ascii="Arial" w:hAnsi="Arial" w:cs="Arial"/>
          <w:color w:val="000000"/>
          <w:sz w:val="20"/>
          <w:szCs w:val="20"/>
        </w:rPr>
        <w:t>(</w:t>
      </w:r>
      <w:r w:rsidR="002F761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71396"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 w:rsidRPr="0077139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…………………………………………………………………………………………………………..)</w:t>
      </w:r>
    </w:p>
    <w:p w:rsidR="00EA44D3" w:rsidRPr="00771396" w:rsidRDefault="00EA44D3" w:rsidP="000F02CF">
      <w:pPr>
        <w:ind w:left="-284" w:right="-710"/>
        <w:rPr>
          <w:rFonts w:ascii="Arial" w:hAnsi="Arial" w:cs="Arial"/>
          <w:color w:val="000000"/>
        </w:rPr>
      </w:pPr>
    </w:p>
    <w:p w:rsidR="00EA44D3" w:rsidRPr="004E4897" w:rsidRDefault="00EA44D3" w:rsidP="000F02CF">
      <w:pPr>
        <w:ind w:left="-284" w:right="-710"/>
        <w:rPr>
          <w:rFonts w:ascii="Arial" w:hAnsi="Arial" w:cs="Arial"/>
          <w:color w:val="000000"/>
          <w:sz w:val="22"/>
          <w:szCs w:val="22"/>
        </w:rPr>
      </w:pPr>
      <w:r w:rsidRPr="004E4897">
        <w:rPr>
          <w:rFonts w:ascii="Arial" w:hAnsi="Arial" w:cs="Arial"/>
          <w:b/>
          <w:color w:val="auto"/>
        </w:rPr>
        <w:tab/>
      </w:r>
      <w:r w:rsidRPr="004E489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Implication des responsables de l’enfant dans la demande d’aide </w:t>
      </w:r>
    </w:p>
    <w:p w:rsidR="00EA44D3" w:rsidRDefault="00EA44D3" w:rsidP="0098411D">
      <w:pPr>
        <w:ind w:right="-710"/>
        <w:rPr>
          <w:rFonts w:ascii="Tahoma" w:hAnsi="Tahoma" w:cs="Tahoma"/>
          <w:color w:val="auto"/>
          <w:sz w:val="20"/>
          <w:szCs w:val="20"/>
        </w:rPr>
      </w:pPr>
    </w:p>
    <w:p w:rsidR="00EA44D3" w:rsidRPr="004E4897" w:rsidRDefault="00EA44D3" w:rsidP="001A4B44">
      <w:pPr>
        <w:numPr>
          <w:ilvl w:val="0"/>
          <w:numId w:val="8"/>
        </w:numPr>
        <w:spacing w:line="360" w:lineRule="auto"/>
        <w:ind w:right="-710"/>
        <w:rPr>
          <w:rFonts w:ascii="Arial" w:hAnsi="Arial" w:cs="Arial"/>
          <w:color w:val="000000"/>
          <w:sz w:val="18"/>
          <w:szCs w:val="18"/>
        </w:rPr>
      </w:pPr>
      <w:r w:rsidRPr="004E4897">
        <w:rPr>
          <w:rFonts w:ascii="Arial" w:hAnsi="Arial" w:cs="Arial"/>
          <w:color w:val="000000"/>
          <w:sz w:val="18"/>
          <w:szCs w:val="18"/>
        </w:rPr>
        <w:t>Comment les responsables de l’enfant ont-ils été informés de ses difficultés ? 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</w:t>
      </w:r>
      <w:r w:rsidRPr="004E4897">
        <w:rPr>
          <w:rFonts w:ascii="Arial" w:hAnsi="Arial" w:cs="Arial"/>
          <w:color w:val="000000"/>
          <w:sz w:val="18"/>
          <w:szCs w:val="18"/>
        </w:rPr>
        <w:t>.........................</w:t>
      </w:r>
    </w:p>
    <w:p w:rsidR="00EA44D3" w:rsidRDefault="00EA44D3" w:rsidP="001A4B44">
      <w:pPr>
        <w:spacing w:line="360" w:lineRule="auto"/>
        <w:ind w:left="76" w:right="-7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4E489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……………………………………………………………………………………………………………….………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</w:t>
      </w:r>
    </w:p>
    <w:p w:rsidR="00EA44D3" w:rsidRPr="004E4897" w:rsidRDefault="00EA44D3" w:rsidP="001A4B44">
      <w:pPr>
        <w:spacing w:line="360" w:lineRule="auto"/>
        <w:ind w:left="76" w:right="-710"/>
        <w:rPr>
          <w:rFonts w:ascii="Arial" w:hAnsi="Arial" w:cs="Arial"/>
          <w:color w:val="auto"/>
          <w:sz w:val="18"/>
          <w:szCs w:val="18"/>
        </w:rPr>
      </w:pPr>
    </w:p>
    <w:p w:rsidR="00EA44D3" w:rsidRDefault="00EA44D3" w:rsidP="001A4B44">
      <w:pPr>
        <w:numPr>
          <w:ilvl w:val="0"/>
          <w:numId w:val="8"/>
        </w:num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  <w:r w:rsidRPr="004E4897">
        <w:rPr>
          <w:rFonts w:ascii="Arial" w:hAnsi="Arial" w:cs="Arial"/>
          <w:color w:val="auto"/>
          <w:sz w:val="18"/>
          <w:szCs w:val="18"/>
        </w:rPr>
        <w:t>Qu’en pensent-</w:t>
      </w:r>
      <w:r>
        <w:rPr>
          <w:rFonts w:ascii="Arial" w:hAnsi="Arial" w:cs="Arial"/>
          <w:color w:val="auto"/>
          <w:sz w:val="18"/>
          <w:szCs w:val="18"/>
        </w:rPr>
        <w:t>ils ? ………………………………………………………………………………………………………………………………….</w:t>
      </w:r>
    </w:p>
    <w:p w:rsidR="00EA44D3" w:rsidRDefault="00EA44D3" w:rsidP="00DC7DEB">
      <w:p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</w:p>
    <w:p w:rsidR="00EA44D3" w:rsidRDefault="00EA44D3" w:rsidP="00DC7DEB">
      <w:p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</w:p>
    <w:p w:rsidR="00EA44D3" w:rsidRDefault="00EA44D3" w:rsidP="00DC7DEB">
      <w:p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</w:p>
    <w:p w:rsidR="00EA44D3" w:rsidRDefault="00EA44D3" w:rsidP="00DC7DEB">
      <w:p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</w:p>
    <w:p w:rsidR="00EA44D3" w:rsidRDefault="00EA44D3" w:rsidP="00DC7DEB">
      <w:p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</w:p>
    <w:p w:rsidR="00EA44D3" w:rsidRDefault="00EA44D3" w:rsidP="00DC7DEB">
      <w:p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</w:p>
    <w:p w:rsidR="00EA44D3" w:rsidRDefault="00EA44D3" w:rsidP="00DC7DEB">
      <w:pPr>
        <w:spacing w:line="360" w:lineRule="auto"/>
        <w:ind w:right="-710"/>
        <w:rPr>
          <w:rFonts w:ascii="Arial" w:hAnsi="Arial" w:cs="Arial"/>
          <w:color w:val="auto"/>
          <w:sz w:val="18"/>
          <w:szCs w:val="18"/>
        </w:rPr>
      </w:pPr>
    </w:p>
    <w:p w:rsidR="00EA44D3" w:rsidRPr="001A4B44" w:rsidRDefault="00EA44D3" w:rsidP="001A4B44">
      <w:pPr>
        <w:spacing w:line="360" w:lineRule="auto"/>
        <w:ind w:left="76" w:right="-710"/>
        <w:rPr>
          <w:rFonts w:ascii="Arial" w:hAnsi="Arial" w:cs="Arial"/>
          <w:sz w:val="18"/>
          <w:szCs w:val="18"/>
        </w:rPr>
      </w:pPr>
      <w:r w:rsidRPr="002F76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Attitudes et </w:t>
      </w:r>
      <w:r w:rsidRPr="002F7617">
        <w:rPr>
          <w:rStyle w:val="Policepardfaut1"/>
          <w:rFonts w:ascii="Arial" w:hAnsi="Arial" w:cs="Arial"/>
          <w:b/>
          <w:bCs/>
          <w:color w:val="auto"/>
          <w:sz w:val="22"/>
          <w:szCs w:val="22"/>
          <w:u w:val="single"/>
        </w:rPr>
        <w:t>Domaines de réussite de l’élève</w:t>
      </w:r>
      <w:r w:rsidRPr="001A4B44">
        <w:rPr>
          <w:rStyle w:val="Policepardfaut1"/>
          <w:rFonts w:ascii="Arial" w:hAnsi="Arial" w:cs="Arial"/>
          <w:b/>
          <w:bCs/>
          <w:color w:val="auto"/>
          <w:sz w:val="18"/>
          <w:szCs w:val="18"/>
          <w:u w:val="single"/>
        </w:rPr>
        <w:t> :</w:t>
      </w:r>
      <w:r w:rsidRPr="001A4B44">
        <w:rPr>
          <w:rStyle w:val="Policepardfaut1"/>
          <w:rFonts w:ascii="Arial" w:hAnsi="Arial" w:cs="Arial"/>
          <w:b/>
          <w:bCs/>
          <w:color w:val="auto"/>
          <w:sz w:val="18"/>
          <w:szCs w:val="18"/>
        </w:rPr>
        <w:tab/>
      </w:r>
      <w:r w:rsidRPr="001A4B44">
        <w:rPr>
          <w:rStyle w:val="Policepardfaut1"/>
          <w:rFonts w:ascii="Arial" w:hAnsi="Arial" w:cs="Arial"/>
          <w:color w:val="auto"/>
          <w:sz w:val="18"/>
          <w:szCs w:val="18"/>
        </w:rPr>
        <w:t xml:space="preserve"> </w:t>
      </w:r>
      <w:r w:rsidR="002F7617">
        <w:rPr>
          <w:rStyle w:val="Policepardfaut1"/>
          <w:rFonts w:ascii="Arial" w:hAnsi="Arial" w:cs="Arial"/>
          <w:color w:val="auto"/>
          <w:sz w:val="18"/>
          <w:szCs w:val="18"/>
        </w:rPr>
        <w:t xml:space="preserve"> </w:t>
      </w:r>
      <w:r w:rsidRPr="001A4B44">
        <w:rPr>
          <w:rStyle w:val="Policepardfaut1"/>
          <w:rFonts w:ascii="Arial" w:hAnsi="Arial" w:cs="Arial"/>
          <w:color w:val="auto"/>
          <w:sz w:val="18"/>
          <w:szCs w:val="18"/>
        </w:rPr>
        <w:t>……………………......................</w:t>
      </w:r>
      <w:r>
        <w:rPr>
          <w:rStyle w:val="Policepardfaut1"/>
          <w:rFonts w:ascii="Arial" w:hAnsi="Arial" w:cs="Arial"/>
          <w:color w:val="auto"/>
          <w:sz w:val="18"/>
          <w:szCs w:val="18"/>
        </w:rPr>
        <w:t>...............</w:t>
      </w:r>
      <w:r w:rsidRPr="001A4B44">
        <w:rPr>
          <w:rStyle w:val="Policepardfaut1"/>
          <w:rFonts w:ascii="Arial" w:hAnsi="Arial" w:cs="Arial"/>
          <w:color w:val="auto"/>
          <w:sz w:val="18"/>
          <w:szCs w:val="18"/>
        </w:rPr>
        <w:t>...........................................</w:t>
      </w:r>
    </w:p>
    <w:p w:rsidR="00EA44D3" w:rsidRPr="001A4B44" w:rsidRDefault="00EA44D3" w:rsidP="001A4B44">
      <w:pPr>
        <w:spacing w:line="360" w:lineRule="auto"/>
        <w:ind w:left="-284" w:right="-710"/>
        <w:rPr>
          <w:rFonts w:ascii="Arial" w:hAnsi="Arial" w:cs="Arial"/>
          <w:color w:val="000000"/>
          <w:sz w:val="18"/>
          <w:szCs w:val="18"/>
        </w:rPr>
      </w:pPr>
      <w:r w:rsidRPr="001A4B44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……………………….</w:t>
      </w:r>
      <w:r w:rsidRPr="001A4B44">
        <w:rPr>
          <w:rFonts w:ascii="Arial" w:hAnsi="Arial" w:cs="Arial"/>
          <w:color w:val="000000"/>
          <w:sz w:val="18"/>
          <w:szCs w:val="18"/>
        </w:rPr>
        <w:t>…………</w:t>
      </w:r>
    </w:p>
    <w:p w:rsidR="00EA44D3" w:rsidRPr="001A4B44" w:rsidRDefault="00EA44D3" w:rsidP="001A4B44">
      <w:pPr>
        <w:spacing w:line="360" w:lineRule="auto"/>
        <w:ind w:left="-284" w:right="-710"/>
        <w:rPr>
          <w:rFonts w:ascii="Arial" w:hAnsi="Arial" w:cs="Arial"/>
          <w:sz w:val="18"/>
          <w:szCs w:val="18"/>
        </w:rPr>
      </w:pPr>
      <w:r w:rsidRPr="001A4B44">
        <w:rPr>
          <w:rStyle w:val="Policepardfaut1"/>
          <w:rFonts w:ascii="Arial" w:hAnsi="Arial" w:cs="Arial"/>
          <w:b/>
          <w:bCs/>
          <w:color w:val="auto"/>
          <w:sz w:val="18"/>
          <w:szCs w:val="18"/>
        </w:rPr>
        <w:tab/>
      </w:r>
      <w:r w:rsidRPr="002F7617">
        <w:rPr>
          <w:rStyle w:val="Policepardfaut1"/>
          <w:rFonts w:ascii="Arial" w:hAnsi="Arial" w:cs="Arial"/>
          <w:b/>
          <w:bCs/>
          <w:color w:val="auto"/>
          <w:sz w:val="22"/>
          <w:szCs w:val="22"/>
          <w:u w:val="single"/>
        </w:rPr>
        <w:t>Centres d'intérêt</w:t>
      </w:r>
      <w:r w:rsidRPr="001A4B44">
        <w:rPr>
          <w:rStyle w:val="Policepardfaut1"/>
          <w:rFonts w:ascii="Arial" w:hAnsi="Arial" w:cs="Arial"/>
          <w:b/>
          <w:bCs/>
          <w:color w:val="auto"/>
          <w:sz w:val="18"/>
          <w:szCs w:val="18"/>
          <w:u w:val="single"/>
        </w:rPr>
        <w:t> :</w:t>
      </w:r>
      <w:r w:rsidRPr="001A4B44">
        <w:rPr>
          <w:rStyle w:val="Policepardfaut1"/>
          <w:rFonts w:ascii="Arial" w:hAnsi="Arial" w:cs="Arial"/>
          <w:color w:val="auto"/>
          <w:sz w:val="18"/>
          <w:szCs w:val="18"/>
        </w:rPr>
        <w:t xml:space="preserve"> </w:t>
      </w:r>
      <w:r w:rsidRPr="001A4B44">
        <w:rPr>
          <w:rStyle w:val="Policepardfaut1"/>
          <w:rFonts w:ascii="Arial" w:hAnsi="Arial" w:cs="Arial"/>
          <w:color w:val="auto"/>
          <w:sz w:val="18"/>
          <w:szCs w:val="18"/>
        </w:rPr>
        <w:tab/>
        <w:t>…………………………………….............................</w:t>
      </w:r>
      <w:r>
        <w:rPr>
          <w:rStyle w:val="Policepardfaut1"/>
          <w:rFonts w:ascii="Arial" w:hAnsi="Arial" w:cs="Arial"/>
          <w:color w:val="auto"/>
          <w:sz w:val="18"/>
          <w:szCs w:val="18"/>
        </w:rPr>
        <w:t>...........................................</w:t>
      </w:r>
      <w:r w:rsidRPr="001A4B44">
        <w:rPr>
          <w:rStyle w:val="Policepardfaut1"/>
          <w:rFonts w:ascii="Arial" w:hAnsi="Arial" w:cs="Arial"/>
          <w:color w:val="auto"/>
          <w:sz w:val="18"/>
          <w:szCs w:val="18"/>
        </w:rPr>
        <w:t>....................................</w:t>
      </w:r>
    </w:p>
    <w:p w:rsidR="00EA44D3" w:rsidRPr="0098411D" w:rsidRDefault="00EA44D3" w:rsidP="001A4B44">
      <w:pPr>
        <w:spacing w:line="360" w:lineRule="auto"/>
        <w:ind w:left="-284" w:right="-710"/>
        <w:rPr>
          <w:rFonts w:ascii="Arial" w:hAnsi="Arial" w:cs="Arial"/>
          <w:color w:val="000000"/>
        </w:rPr>
      </w:pPr>
      <w:r w:rsidRPr="001A4B44">
        <w:rPr>
          <w:rFonts w:ascii="Arial" w:hAnsi="Arial" w:cs="Arial"/>
          <w:color w:val="000000"/>
          <w:sz w:val="18"/>
          <w:szCs w:val="18"/>
        </w:rPr>
        <w:tab/>
        <w:t>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……………………………..</w:t>
      </w:r>
      <w:r w:rsidRPr="001A4B4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EA44D3" w:rsidRPr="0098411D" w:rsidRDefault="00EA44D3" w:rsidP="005F2649">
      <w:pPr>
        <w:ind w:left="-284" w:right="-710"/>
        <w:rPr>
          <w:rFonts w:ascii="Arial" w:hAnsi="Arial" w:cs="Arial"/>
          <w:color w:val="auto"/>
        </w:rPr>
      </w:pPr>
    </w:p>
    <w:p w:rsidR="00EA44D3" w:rsidRPr="001A4B44" w:rsidRDefault="00EA44D3" w:rsidP="00EA6D56">
      <w:pPr>
        <w:ind w:right="-710"/>
        <w:rPr>
          <w:rFonts w:ascii="Arial" w:hAnsi="Arial" w:cs="Arial"/>
          <w:sz w:val="22"/>
          <w:szCs w:val="22"/>
          <w:u w:val="single"/>
        </w:rPr>
      </w:pPr>
      <w:r>
        <w:rPr>
          <w:rStyle w:val="Policepardfaut1"/>
          <w:rFonts w:ascii="Arial" w:hAnsi="Arial" w:cs="Arial"/>
          <w:b/>
          <w:bCs/>
          <w:color w:val="auto"/>
          <w:sz w:val="22"/>
          <w:szCs w:val="22"/>
          <w:u w:val="single"/>
        </w:rPr>
        <w:t>DIFFICULTES</w:t>
      </w:r>
      <w:r w:rsidRPr="001A4B44">
        <w:rPr>
          <w:rStyle w:val="Policepardfaut1"/>
          <w:rFonts w:ascii="Arial" w:hAnsi="Arial" w:cs="Arial"/>
          <w:b/>
          <w:bCs/>
          <w:color w:val="auto"/>
          <w:sz w:val="22"/>
          <w:szCs w:val="22"/>
          <w:u w:val="single"/>
        </w:rPr>
        <w:t> :</w:t>
      </w:r>
    </w:p>
    <w:p w:rsidR="00EA44D3" w:rsidRPr="0098411D" w:rsidRDefault="00EA44D3" w:rsidP="005F2649">
      <w:pPr>
        <w:ind w:left="-284" w:right="-710"/>
        <w:rPr>
          <w:rFonts w:ascii="Arial" w:hAnsi="Arial" w:cs="Arial"/>
        </w:rPr>
      </w:pPr>
    </w:p>
    <w:tbl>
      <w:tblPr>
        <w:tblW w:w="107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322"/>
      </w:tblGrid>
      <w:tr w:rsidR="00EA44D3" w:rsidRPr="0098411D" w:rsidTr="00EA6D56">
        <w:tc>
          <w:tcPr>
            <w:tcW w:w="5387" w:type="dxa"/>
          </w:tcPr>
          <w:p w:rsidR="00EA44D3" w:rsidRPr="00EA6D56" w:rsidRDefault="00EA44D3" w:rsidP="00EA6D56">
            <w:pPr>
              <w:ind w:right="-710"/>
              <w:jc w:val="center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Apprentissages</w:t>
            </w:r>
          </w:p>
        </w:tc>
        <w:tc>
          <w:tcPr>
            <w:tcW w:w="5322" w:type="dxa"/>
          </w:tcPr>
          <w:p w:rsidR="00EA44D3" w:rsidRPr="00EA6D56" w:rsidRDefault="00EA44D3" w:rsidP="00EA6D56">
            <w:pPr>
              <w:ind w:left="185" w:right="-710"/>
              <w:jc w:val="center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Comportementales</w:t>
            </w:r>
          </w:p>
        </w:tc>
      </w:tr>
      <w:tr w:rsidR="00EA44D3" w:rsidRPr="0098411D" w:rsidTr="00EA6D56">
        <w:tc>
          <w:tcPr>
            <w:tcW w:w="5387" w:type="dxa"/>
          </w:tcPr>
          <w:p w:rsidR="00EA44D3" w:rsidRPr="00EA6D56" w:rsidRDefault="00EA44D3" w:rsidP="005B187C">
            <w:pPr>
              <w:ind w:right="-710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Langue orale</w:t>
            </w:r>
          </w:p>
          <w:p w:rsidR="00EA44D3" w:rsidRPr="005B187C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</w:tc>
        <w:tc>
          <w:tcPr>
            <w:tcW w:w="5322" w:type="dxa"/>
            <w:vMerge w:val="restart"/>
          </w:tcPr>
          <w:p w:rsidR="00EA44D3" w:rsidRPr="00EA6D56" w:rsidRDefault="00EA44D3" w:rsidP="005B187C">
            <w:pPr>
              <w:ind w:left="185" w:right="-710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les pairs/ avec les adultes</w:t>
            </w:r>
          </w:p>
        </w:tc>
      </w:tr>
      <w:tr w:rsidR="00EA44D3" w:rsidRPr="0098411D" w:rsidTr="00EA6D56">
        <w:tc>
          <w:tcPr>
            <w:tcW w:w="5387" w:type="dxa"/>
          </w:tcPr>
          <w:p w:rsidR="00EA44D3" w:rsidRPr="00EA6D56" w:rsidRDefault="00EA44D3" w:rsidP="005B187C">
            <w:pPr>
              <w:ind w:right="-710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Langue écrite</w:t>
            </w: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</w:tc>
        <w:tc>
          <w:tcPr>
            <w:tcW w:w="5322" w:type="dxa"/>
            <w:vMerge/>
          </w:tcPr>
          <w:p w:rsidR="00EA44D3" w:rsidRPr="005B187C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</w:tc>
      </w:tr>
      <w:tr w:rsidR="00EA44D3" w:rsidRPr="0098411D" w:rsidTr="00EA6D56">
        <w:tc>
          <w:tcPr>
            <w:tcW w:w="5387" w:type="dxa"/>
          </w:tcPr>
          <w:p w:rsidR="00EA44D3" w:rsidRPr="00EA6D56" w:rsidRDefault="00EA44D3" w:rsidP="005B187C">
            <w:pPr>
              <w:ind w:right="-710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Mathématiques</w:t>
            </w: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left="185" w:right="-710"/>
              <w:rPr>
                <w:rFonts w:ascii="Arial" w:hAnsi="Arial" w:cs="Arial"/>
                <w:color w:val="000000"/>
              </w:rPr>
            </w:pPr>
          </w:p>
        </w:tc>
        <w:tc>
          <w:tcPr>
            <w:tcW w:w="5322" w:type="dxa"/>
          </w:tcPr>
          <w:p w:rsidR="00EA44D3" w:rsidRPr="00EA6D56" w:rsidRDefault="00EA44D3" w:rsidP="005B187C">
            <w:pPr>
              <w:ind w:left="185" w:right="-710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Attitudes face au travail</w:t>
            </w:r>
          </w:p>
        </w:tc>
      </w:tr>
      <w:tr w:rsidR="00EA44D3" w:rsidRPr="0098411D" w:rsidTr="00EA6D56">
        <w:tc>
          <w:tcPr>
            <w:tcW w:w="5387" w:type="dxa"/>
          </w:tcPr>
          <w:p w:rsidR="00EA44D3" w:rsidRPr="00EA6D56" w:rsidRDefault="00EA44D3" w:rsidP="005B187C">
            <w:pPr>
              <w:ind w:right="-710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</w:t>
            </w: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</w:tc>
        <w:tc>
          <w:tcPr>
            <w:tcW w:w="5322" w:type="dxa"/>
          </w:tcPr>
          <w:p w:rsidR="00EA44D3" w:rsidRPr="00EA6D56" w:rsidRDefault="00EA44D3" w:rsidP="005B187C">
            <w:pPr>
              <w:ind w:left="185" w:right="-710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</w:t>
            </w:r>
          </w:p>
        </w:tc>
      </w:tr>
      <w:tr w:rsidR="00EA44D3" w:rsidRPr="0098411D" w:rsidTr="00EA6D56">
        <w:tc>
          <w:tcPr>
            <w:tcW w:w="10709" w:type="dxa"/>
            <w:gridSpan w:val="2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143" w:tblpY="181"/>
              <w:tblW w:w="1048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A44D3" w:rsidRPr="0098411D" w:rsidTr="00EA6D56">
              <w:trPr>
                <w:trHeight w:hRule="exact" w:val="1197"/>
              </w:trPr>
              <w:tc>
                <w:tcPr>
                  <w:tcW w:w="10487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44D3" w:rsidRDefault="00EA44D3" w:rsidP="000F02CF">
                  <w:pPr>
                    <w:ind w:left="93" w:right="-710"/>
                    <w:rPr>
                      <w:rFonts w:ascii="Arial" w:hAnsi="Arial" w:cs="Arial"/>
                      <w:b/>
                      <w:color w:val="auto"/>
                    </w:rPr>
                  </w:pPr>
                  <w:r w:rsidRPr="0098411D">
                    <w:rPr>
                      <w:rFonts w:ascii="Arial" w:hAnsi="Arial" w:cs="Arial"/>
                      <w:b/>
                      <w:color w:val="auto"/>
                    </w:rPr>
                    <w:t>Cadre réservé au RASED : décision post-synthèse</w:t>
                  </w:r>
                </w:p>
                <w:p w:rsidR="00EA44D3" w:rsidRDefault="00EA44D3" w:rsidP="000F02CF">
                  <w:pPr>
                    <w:ind w:left="93" w:right="-710"/>
                    <w:rPr>
                      <w:rFonts w:ascii="Arial" w:hAnsi="Arial" w:cs="Arial"/>
                      <w:b/>
                      <w:color w:val="auto"/>
                    </w:rPr>
                  </w:pPr>
                </w:p>
                <w:p w:rsidR="00EA44D3" w:rsidRDefault="00EA44D3" w:rsidP="000F02CF">
                  <w:pPr>
                    <w:ind w:left="93" w:right="-710"/>
                    <w:rPr>
                      <w:rFonts w:ascii="Arial" w:hAnsi="Arial" w:cs="Arial"/>
                      <w:b/>
                      <w:color w:val="auto"/>
                    </w:rPr>
                  </w:pPr>
                </w:p>
                <w:p w:rsidR="00EA44D3" w:rsidRDefault="00EA44D3" w:rsidP="000F02CF">
                  <w:pPr>
                    <w:ind w:left="93" w:right="-710"/>
                    <w:rPr>
                      <w:rFonts w:ascii="Arial" w:hAnsi="Arial" w:cs="Arial"/>
                      <w:b/>
                      <w:color w:val="auto"/>
                    </w:rPr>
                  </w:pPr>
                </w:p>
                <w:p w:rsidR="00EA44D3" w:rsidRDefault="00EA44D3" w:rsidP="000F02CF">
                  <w:pPr>
                    <w:ind w:left="93" w:right="-710"/>
                    <w:rPr>
                      <w:rFonts w:ascii="Arial" w:hAnsi="Arial" w:cs="Arial"/>
                      <w:b/>
                      <w:color w:val="auto"/>
                    </w:rPr>
                  </w:pPr>
                </w:p>
                <w:p w:rsidR="00EA44D3" w:rsidRPr="0098411D" w:rsidRDefault="00EA44D3" w:rsidP="000F02CF">
                  <w:pPr>
                    <w:ind w:left="93" w:right="-710"/>
                    <w:rPr>
                      <w:rFonts w:ascii="Arial" w:hAnsi="Arial" w:cs="Arial"/>
                    </w:rPr>
                  </w:pPr>
                </w:p>
              </w:tc>
            </w:tr>
          </w:tbl>
          <w:p w:rsidR="00EA44D3" w:rsidRPr="005B187C" w:rsidRDefault="00EA44D3" w:rsidP="005B187C">
            <w:pPr>
              <w:ind w:right="-710"/>
              <w:rPr>
                <w:rFonts w:ascii="Arial" w:hAnsi="Arial" w:cs="Arial"/>
                <w:color w:val="000000"/>
              </w:rPr>
            </w:pPr>
          </w:p>
        </w:tc>
      </w:tr>
    </w:tbl>
    <w:p w:rsidR="00EA44D3" w:rsidRDefault="00EA44D3" w:rsidP="005F2649">
      <w:pPr>
        <w:ind w:left="-284" w:right="-710"/>
        <w:rPr>
          <w:rFonts w:ascii="Arial" w:hAnsi="Arial" w:cs="Arial"/>
          <w:color w:val="auto"/>
          <w:sz w:val="22"/>
          <w:szCs w:val="28"/>
          <w:bdr w:val="single" w:sz="4" w:space="0" w:color="000000"/>
        </w:rPr>
      </w:pPr>
    </w:p>
    <w:p w:rsidR="00EA44D3" w:rsidRDefault="00EA44D3" w:rsidP="005F2649">
      <w:pPr>
        <w:ind w:left="-284" w:right="-710"/>
        <w:rPr>
          <w:rFonts w:ascii="Arial" w:hAnsi="Arial" w:cs="Arial"/>
          <w:color w:val="auto"/>
          <w:sz w:val="22"/>
          <w:szCs w:val="28"/>
          <w:bdr w:val="single" w:sz="4" w:space="0" w:color="000000"/>
        </w:rPr>
      </w:pPr>
    </w:p>
    <w:tbl>
      <w:tblPr>
        <w:tblStyle w:val="Grilledutableau"/>
        <w:tblW w:w="0" w:type="auto"/>
        <w:tblInd w:w="-284" w:type="dxa"/>
        <w:tblLook w:val="01E0" w:firstRow="1" w:lastRow="1" w:firstColumn="1" w:lastColumn="1" w:noHBand="0" w:noVBand="0"/>
      </w:tblPr>
      <w:tblGrid>
        <w:gridCol w:w="10912"/>
      </w:tblGrid>
      <w:tr w:rsidR="00EA44D3" w:rsidRPr="0090405A" w:rsidTr="00DC7DEB">
        <w:tc>
          <w:tcPr>
            <w:tcW w:w="10912" w:type="dxa"/>
          </w:tcPr>
          <w:p w:rsidR="00EA44D3" w:rsidRPr="0090405A" w:rsidRDefault="00EA44D3" w:rsidP="0090405A">
            <w:pPr>
              <w:tabs>
                <w:tab w:val="left" w:pos="0"/>
              </w:tabs>
              <w:ind w:left="-284" w:right="-71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  <w:lang w:val="da-DK"/>
              </w:rPr>
            </w:pPr>
            <w:r w:rsidRPr="0090405A">
              <w:rPr>
                <w:rFonts w:ascii="Arial" w:hAnsi="Arial" w:cs="Arial"/>
                <w:b/>
                <w:color w:val="auto"/>
                <w:sz w:val="28"/>
                <w:szCs w:val="28"/>
                <w:lang w:val="da-DK"/>
              </w:rPr>
              <w:t>R.A.S.E.D de VILLEPINTE</w:t>
            </w:r>
          </w:p>
          <w:p w:rsidR="00EA44D3" w:rsidRPr="0090405A" w:rsidRDefault="00EA44D3" w:rsidP="0090405A">
            <w:pPr>
              <w:tabs>
                <w:tab w:val="left" w:pos="0"/>
              </w:tabs>
              <w:ind w:left="-284" w:right="-710"/>
              <w:jc w:val="center"/>
              <w:rPr>
                <w:rFonts w:ascii="Arial" w:hAnsi="Arial" w:cs="Arial"/>
                <w:color w:val="auto"/>
              </w:rPr>
            </w:pPr>
            <w:r w:rsidRPr="0090405A">
              <w:rPr>
                <w:rFonts w:ascii="Arial" w:hAnsi="Arial" w:cs="Arial"/>
                <w:b/>
                <w:color w:val="auto"/>
                <w:sz w:val="28"/>
                <w:szCs w:val="28"/>
              </w:rPr>
              <w:t>Guide à la rédaction d’une demande d’aide</w:t>
            </w:r>
          </w:p>
        </w:tc>
      </w:tr>
    </w:tbl>
    <w:p w:rsidR="00EA44D3" w:rsidRDefault="00EA44D3" w:rsidP="005F2649">
      <w:pPr>
        <w:ind w:left="-284" w:right="-710"/>
        <w:rPr>
          <w:rFonts w:ascii="Arial" w:hAnsi="Arial" w:cs="Arial"/>
          <w:color w:val="auto"/>
          <w:sz w:val="22"/>
          <w:szCs w:val="28"/>
          <w:bdr w:val="single" w:sz="4" w:space="0" w:color="000000"/>
        </w:rPr>
      </w:pPr>
    </w:p>
    <w:p w:rsidR="00EA44D3" w:rsidRPr="0090405A" w:rsidRDefault="00EA44D3" w:rsidP="005F2649">
      <w:pPr>
        <w:spacing w:after="240"/>
        <w:ind w:left="-284" w:right="-710"/>
        <w:jc w:val="both"/>
        <w:rPr>
          <w:b/>
        </w:rPr>
      </w:pPr>
      <w:r w:rsidRPr="006B1238">
        <w:rPr>
          <w:rFonts w:ascii="Arial" w:hAnsi="Arial" w:cs="Arial"/>
          <w:b/>
          <w:color w:val="auto"/>
          <w:sz w:val="22"/>
        </w:rPr>
        <w:tab/>
      </w:r>
      <w:r w:rsidRPr="0090405A">
        <w:rPr>
          <w:rFonts w:ascii="Arial" w:hAnsi="Arial" w:cs="Arial"/>
          <w:b/>
          <w:color w:val="auto"/>
          <w:sz w:val="22"/>
          <w:u w:val="single"/>
        </w:rPr>
        <w:t>Rencontre avec la famille</w:t>
      </w:r>
      <w:r w:rsidRPr="0090405A">
        <w:rPr>
          <w:rFonts w:ascii="Arial" w:hAnsi="Arial" w:cs="Arial"/>
          <w:b/>
          <w:color w:val="auto"/>
          <w:sz w:val="22"/>
        </w:rPr>
        <w:t> :</w:t>
      </w:r>
    </w:p>
    <w:p w:rsidR="00EA44D3" w:rsidRPr="00232ADA" w:rsidRDefault="00EA44D3" w:rsidP="006B1238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jc w:val="both"/>
        <w:rPr>
          <w:sz w:val="18"/>
          <w:szCs w:val="18"/>
        </w:rPr>
      </w:pPr>
      <w:r w:rsidRPr="00232ADA">
        <w:rPr>
          <w:rFonts w:ascii="Arial" w:hAnsi="Arial" w:cs="Arial"/>
          <w:color w:val="auto"/>
          <w:sz w:val="18"/>
          <w:szCs w:val="18"/>
        </w:rPr>
        <w:t>rendez-vous obtenu rapidement ?</w:t>
      </w:r>
    </w:p>
    <w:p w:rsidR="00EA44D3" w:rsidRPr="00232ADA" w:rsidRDefault="00EA44D3" w:rsidP="006B1238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jc w:val="both"/>
        <w:rPr>
          <w:sz w:val="18"/>
          <w:szCs w:val="18"/>
        </w:rPr>
      </w:pPr>
      <w:r w:rsidRPr="00232ADA">
        <w:rPr>
          <w:rFonts w:ascii="Arial" w:hAnsi="Arial" w:cs="Arial"/>
          <w:color w:val="auto"/>
          <w:sz w:val="18"/>
          <w:szCs w:val="18"/>
        </w:rPr>
        <w:t>qui s’est présenté : mère, père, grand-mère ?</w:t>
      </w:r>
    </w:p>
    <w:p w:rsidR="00EA44D3" w:rsidRPr="00232ADA" w:rsidRDefault="00EA44D3" w:rsidP="006B1238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jc w:val="both"/>
        <w:rPr>
          <w:sz w:val="18"/>
          <w:szCs w:val="18"/>
        </w:rPr>
      </w:pPr>
      <w:r w:rsidRPr="00232ADA">
        <w:rPr>
          <w:rFonts w:ascii="Arial" w:hAnsi="Arial" w:cs="Arial"/>
          <w:color w:val="auto"/>
          <w:sz w:val="18"/>
          <w:szCs w:val="18"/>
        </w:rPr>
        <w:t>contact facile, difficile ?</w:t>
      </w:r>
    </w:p>
    <w:p w:rsidR="007D1DC4" w:rsidRPr="007D1DC4" w:rsidRDefault="00EA44D3" w:rsidP="007D1DC4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jc w:val="both"/>
        <w:rPr>
          <w:sz w:val="18"/>
          <w:szCs w:val="18"/>
        </w:rPr>
      </w:pPr>
      <w:r w:rsidRPr="007D1DC4">
        <w:rPr>
          <w:rFonts w:ascii="Arial" w:hAnsi="Arial" w:cs="Arial"/>
          <w:color w:val="auto"/>
          <w:sz w:val="18"/>
          <w:szCs w:val="18"/>
        </w:rPr>
        <w:t xml:space="preserve">comment la famille </w:t>
      </w:r>
      <w:r w:rsidR="007D1DC4">
        <w:rPr>
          <w:rFonts w:ascii="Arial" w:hAnsi="Arial" w:cs="Arial"/>
          <w:color w:val="auto"/>
          <w:sz w:val="18"/>
          <w:szCs w:val="18"/>
        </w:rPr>
        <w:t xml:space="preserve">a-t-elle </w:t>
      </w:r>
      <w:r w:rsidR="007D1DC4" w:rsidRPr="007D1DC4">
        <w:rPr>
          <w:rFonts w:ascii="Arial" w:hAnsi="Arial" w:cs="Arial"/>
          <w:color w:val="auto"/>
          <w:sz w:val="18"/>
          <w:szCs w:val="18"/>
        </w:rPr>
        <w:t xml:space="preserve">réagi </w:t>
      </w:r>
      <w:r w:rsidRPr="007D1DC4">
        <w:rPr>
          <w:rFonts w:ascii="Arial" w:hAnsi="Arial" w:cs="Arial"/>
          <w:color w:val="auto"/>
          <w:sz w:val="18"/>
          <w:szCs w:val="18"/>
        </w:rPr>
        <w:t>à l’énoncé des difficultés de l’enfant ? (difficultés déjà connues, prise de conscience</w:t>
      </w:r>
      <w:r w:rsidR="007D1DC4" w:rsidRPr="007D1DC4">
        <w:rPr>
          <w:rFonts w:ascii="Arial" w:hAnsi="Arial" w:cs="Arial"/>
          <w:color w:val="auto"/>
          <w:sz w:val="18"/>
          <w:szCs w:val="18"/>
        </w:rPr>
        <w:t xml:space="preserve">, </w:t>
      </w:r>
    </w:p>
    <w:p w:rsidR="00EA44D3" w:rsidRPr="007D1DC4" w:rsidRDefault="007D1DC4" w:rsidP="007D1DC4">
      <w:pPr>
        <w:tabs>
          <w:tab w:val="left" w:pos="0"/>
        </w:tabs>
        <w:spacing w:line="360" w:lineRule="auto"/>
        <w:ind w:left="436" w:right="-710"/>
        <w:jc w:val="both"/>
        <w:rPr>
          <w:sz w:val="18"/>
          <w:szCs w:val="18"/>
        </w:rPr>
      </w:pPr>
      <w:r w:rsidRPr="007D1DC4">
        <w:rPr>
          <w:rFonts w:ascii="Arial" w:hAnsi="Arial" w:cs="Arial"/>
          <w:color w:val="auto"/>
          <w:sz w:val="18"/>
          <w:szCs w:val="18"/>
        </w:rPr>
        <w:t>déni</w:t>
      </w:r>
      <w:r w:rsidR="00EA44D3" w:rsidRPr="007D1DC4">
        <w:rPr>
          <w:rFonts w:ascii="Arial" w:hAnsi="Arial" w:cs="Arial"/>
          <w:color w:val="auto"/>
          <w:sz w:val="18"/>
          <w:szCs w:val="18"/>
        </w:rPr>
        <w:t>, rationalisations …)</w:t>
      </w:r>
    </w:p>
    <w:p w:rsidR="00EA44D3" w:rsidRPr="00232ADA" w:rsidRDefault="00EA44D3" w:rsidP="006B1238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jc w:val="both"/>
        <w:rPr>
          <w:sz w:val="18"/>
          <w:szCs w:val="18"/>
        </w:rPr>
      </w:pPr>
      <w:r w:rsidRPr="00232ADA">
        <w:rPr>
          <w:rFonts w:ascii="Arial" w:hAnsi="Arial" w:cs="Arial"/>
          <w:color w:val="auto"/>
          <w:sz w:val="18"/>
          <w:szCs w:val="18"/>
        </w:rPr>
        <w:t>regard des parents sur l’école</w:t>
      </w:r>
    </w:p>
    <w:p w:rsidR="00EA44D3" w:rsidRPr="00232ADA" w:rsidRDefault="00EA44D3" w:rsidP="006B1238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jc w:val="both"/>
        <w:rPr>
          <w:sz w:val="18"/>
          <w:szCs w:val="18"/>
        </w:rPr>
      </w:pPr>
      <w:r w:rsidRPr="00232ADA">
        <w:rPr>
          <w:rFonts w:ascii="Arial" w:hAnsi="Arial" w:cs="Arial"/>
          <w:color w:val="auto"/>
          <w:sz w:val="18"/>
          <w:szCs w:val="18"/>
        </w:rPr>
        <w:t>la famille s’était-elle rendue à la réunion de parents de début d’année ?</w:t>
      </w:r>
    </w:p>
    <w:p w:rsidR="00EA44D3" w:rsidRPr="00232ADA" w:rsidRDefault="00EA44D3" w:rsidP="006B1238">
      <w:pPr>
        <w:numPr>
          <w:ilvl w:val="0"/>
          <w:numId w:val="8"/>
        </w:numPr>
        <w:tabs>
          <w:tab w:val="left" w:pos="0"/>
        </w:tabs>
        <w:spacing w:after="240" w:line="360" w:lineRule="auto"/>
        <w:ind w:right="-710"/>
        <w:jc w:val="both"/>
        <w:rPr>
          <w:sz w:val="18"/>
          <w:szCs w:val="18"/>
        </w:rPr>
      </w:pPr>
      <w:r w:rsidRPr="00232ADA">
        <w:rPr>
          <w:rFonts w:ascii="Arial" w:hAnsi="Arial" w:cs="Arial"/>
          <w:color w:val="auto"/>
          <w:sz w:val="18"/>
          <w:szCs w:val="18"/>
        </w:rPr>
        <w:t>l’élève peut-il être aidé scolairement chez lui ?</w:t>
      </w:r>
    </w:p>
    <w:p w:rsidR="00EA44D3" w:rsidRPr="006B1238" w:rsidRDefault="00EA44D3" w:rsidP="005F2649">
      <w:pPr>
        <w:spacing w:after="240"/>
        <w:ind w:left="-284" w:right="-71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6B1238">
        <w:rPr>
          <w:rFonts w:ascii="Arial" w:hAnsi="Arial" w:cs="Arial"/>
          <w:b/>
          <w:color w:val="auto"/>
          <w:sz w:val="22"/>
          <w:szCs w:val="22"/>
        </w:rPr>
        <w:tab/>
      </w:r>
      <w:r w:rsidRPr="006B1238">
        <w:rPr>
          <w:rFonts w:ascii="Arial" w:hAnsi="Arial" w:cs="Arial"/>
          <w:b/>
          <w:color w:val="auto"/>
          <w:sz w:val="22"/>
          <w:szCs w:val="22"/>
          <w:u w:val="single"/>
        </w:rPr>
        <w:t>Ses domaines de réussite</w:t>
      </w:r>
      <w:r w:rsidRPr="006B1238">
        <w:rPr>
          <w:rFonts w:ascii="Arial" w:hAnsi="Arial" w:cs="Arial"/>
          <w:b/>
          <w:color w:val="auto"/>
          <w:sz w:val="18"/>
          <w:szCs w:val="18"/>
        </w:rPr>
        <w:t> : </w:t>
      </w:r>
    </w:p>
    <w:p w:rsidR="00EA44D3" w:rsidRPr="00232ADA" w:rsidRDefault="00EA44D3" w:rsidP="006B1238">
      <w:pPr>
        <w:numPr>
          <w:ilvl w:val="0"/>
          <w:numId w:val="9"/>
        </w:numPr>
        <w:spacing w:after="240"/>
        <w:ind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232ADA">
        <w:rPr>
          <w:rFonts w:ascii="Arial" w:hAnsi="Arial" w:cs="Arial"/>
          <w:color w:val="000000"/>
          <w:sz w:val="18"/>
          <w:szCs w:val="18"/>
        </w:rPr>
        <w:t xml:space="preserve">Posture – autonomie – confiance – estime de soi – relations aux pairs – relations aux adultes – capacité de mémoire – capacité </w:t>
      </w:r>
      <w:r w:rsidRPr="00232ADA">
        <w:rPr>
          <w:rFonts w:ascii="Arial" w:hAnsi="Arial" w:cs="Arial"/>
          <w:color w:val="000000"/>
          <w:sz w:val="18"/>
          <w:szCs w:val="18"/>
        </w:rPr>
        <w:tab/>
        <w:t>d’attention – organisation</w:t>
      </w:r>
      <w:r w:rsidRPr="00232ADA">
        <w:rPr>
          <w:rFonts w:ascii="Arial" w:hAnsi="Arial" w:cs="Arial"/>
          <w:color w:val="000000"/>
          <w:sz w:val="18"/>
          <w:szCs w:val="18"/>
        </w:rPr>
        <w:tab/>
      </w:r>
    </w:p>
    <w:p w:rsidR="00EA44D3" w:rsidRPr="00232ADA" w:rsidRDefault="00EA44D3" w:rsidP="006B1238">
      <w:pPr>
        <w:numPr>
          <w:ilvl w:val="0"/>
          <w:numId w:val="9"/>
        </w:numPr>
        <w:spacing w:after="240"/>
        <w:ind w:right="-1"/>
        <w:jc w:val="both"/>
        <w:rPr>
          <w:sz w:val="18"/>
          <w:szCs w:val="18"/>
        </w:rPr>
      </w:pPr>
      <w:r w:rsidRPr="00232ADA">
        <w:rPr>
          <w:rFonts w:ascii="Arial" w:hAnsi="Arial" w:cs="Arial"/>
          <w:color w:val="auto"/>
          <w:sz w:val="18"/>
          <w:szCs w:val="18"/>
        </w:rPr>
        <w:t>à l’oral, à l’écrit, en français, en mathématiques, éducation physique, pratiques artistiques, culture humaniste… ?</w:t>
      </w:r>
    </w:p>
    <w:p w:rsidR="00EA44D3" w:rsidRPr="001A4B44" w:rsidRDefault="00EA44D3" w:rsidP="006B1238">
      <w:pPr>
        <w:ind w:right="-710"/>
        <w:rPr>
          <w:rFonts w:ascii="Arial" w:hAnsi="Arial" w:cs="Arial"/>
          <w:sz w:val="22"/>
          <w:szCs w:val="22"/>
          <w:u w:val="single"/>
        </w:rPr>
      </w:pPr>
      <w:r>
        <w:rPr>
          <w:sz w:val="18"/>
          <w:szCs w:val="18"/>
        </w:rPr>
        <w:tab/>
      </w:r>
      <w:r>
        <w:rPr>
          <w:rStyle w:val="Policepardfaut1"/>
          <w:rFonts w:ascii="Arial" w:hAnsi="Arial" w:cs="Arial"/>
          <w:b/>
          <w:bCs/>
          <w:color w:val="auto"/>
          <w:sz w:val="22"/>
          <w:szCs w:val="22"/>
          <w:u w:val="single"/>
        </w:rPr>
        <w:t>DIFFICULTES</w:t>
      </w:r>
      <w:r w:rsidRPr="001A4B44">
        <w:rPr>
          <w:rStyle w:val="Policepardfaut1"/>
          <w:rFonts w:ascii="Arial" w:hAnsi="Arial" w:cs="Arial"/>
          <w:b/>
          <w:bCs/>
          <w:color w:val="auto"/>
          <w:sz w:val="22"/>
          <w:szCs w:val="22"/>
          <w:u w:val="single"/>
        </w:rPr>
        <w:t> :</w:t>
      </w:r>
    </w:p>
    <w:p w:rsidR="00EA44D3" w:rsidRPr="0098411D" w:rsidRDefault="00EA44D3" w:rsidP="006B1238">
      <w:pPr>
        <w:ind w:left="-284" w:right="-710"/>
        <w:rPr>
          <w:rFonts w:ascii="Arial" w:hAnsi="Arial" w:cs="Arial"/>
        </w:rPr>
      </w:pPr>
    </w:p>
    <w:tbl>
      <w:tblPr>
        <w:tblW w:w="107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322"/>
      </w:tblGrid>
      <w:tr w:rsidR="00EA44D3" w:rsidRPr="0098411D" w:rsidTr="00A61BF4">
        <w:tc>
          <w:tcPr>
            <w:tcW w:w="5387" w:type="dxa"/>
          </w:tcPr>
          <w:p w:rsidR="00EA44D3" w:rsidRPr="00EA6D56" w:rsidRDefault="00EA44D3" w:rsidP="00A61BF4">
            <w:pPr>
              <w:ind w:right="-710"/>
              <w:jc w:val="center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Apprentissages</w:t>
            </w:r>
          </w:p>
        </w:tc>
        <w:tc>
          <w:tcPr>
            <w:tcW w:w="5322" w:type="dxa"/>
          </w:tcPr>
          <w:p w:rsidR="00EA44D3" w:rsidRPr="00EA6D56" w:rsidRDefault="00EA44D3" w:rsidP="00A61BF4">
            <w:pPr>
              <w:ind w:left="185" w:right="-710"/>
              <w:jc w:val="center"/>
              <w:rPr>
                <w:rFonts w:ascii="Arial" w:hAnsi="Arial" w:cs="Arial"/>
                <w:b/>
                <w:color w:val="000000"/>
              </w:rPr>
            </w:pPr>
            <w:r w:rsidRPr="00EA6D5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Comportementales</w:t>
            </w:r>
          </w:p>
        </w:tc>
      </w:tr>
      <w:tr w:rsidR="00EA44D3" w:rsidRPr="005C2B7B" w:rsidTr="00A61BF4">
        <w:tc>
          <w:tcPr>
            <w:tcW w:w="5387" w:type="dxa"/>
          </w:tcPr>
          <w:p w:rsidR="00EA44D3" w:rsidRPr="005C2B7B" w:rsidRDefault="00EA44D3" w:rsidP="00A61BF4">
            <w:pPr>
              <w:ind w:right="-710"/>
              <w:rPr>
                <w:rFonts w:ascii="Arial" w:hAnsi="Arial" w:cs="Arial"/>
                <w:b/>
                <w:color w:val="auto"/>
              </w:rPr>
            </w:pPr>
            <w:r w:rsidRPr="005C2B7B">
              <w:rPr>
                <w:rFonts w:ascii="Arial" w:hAnsi="Arial" w:cs="Arial"/>
                <w:b/>
                <w:color w:val="auto"/>
              </w:rPr>
              <w:t>Langue orale</w:t>
            </w:r>
          </w:p>
          <w:p w:rsidR="00EA44D3" w:rsidRPr="005C2B7B" w:rsidRDefault="00EA44D3" w:rsidP="00A61BF4">
            <w:pPr>
              <w:ind w:right="-71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A44D3" w:rsidRPr="005C2B7B" w:rsidRDefault="00EA44D3" w:rsidP="005C2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5C2B7B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>Articulation / phonologie</w:t>
            </w:r>
            <w:r w:rsidRPr="005C2B7B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5C2B7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ab/>
            </w:r>
            <w:r w:rsidRPr="005C2B7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ab/>
            </w:r>
            <w:r w:rsidRPr="005C2B7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ab/>
            </w:r>
          </w:p>
          <w:p w:rsidR="005B48B6" w:rsidRDefault="005B48B6" w:rsidP="008122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bégaiement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ab/>
              <w:t>zozotement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ab/>
              <w:t>confusions de phonèmes</w:t>
            </w:r>
          </w:p>
          <w:p w:rsidR="005B48B6" w:rsidRDefault="005B48B6" w:rsidP="008122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EA44D3" w:rsidRPr="005C2B7B">
              <w:rPr>
                <w:rFonts w:ascii="Arial" w:hAnsi="Arial" w:cs="Arial"/>
                <w:color w:val="auto"/>
                <w:sz w:val="18"/>
                <w:szCs w:val="18"/>
              </w:rPr>
              <w:t>aute des mots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EA44D3" w:rsidRPr="005C2B7B">
              <w:rPr>
                <w:rFonts w:ascii="Arial" w:hAnsi="Arial" w:cs="Arial"/>
                <w:color w:val="auto"/>
                <w:sz w:val="18"/>
                <w:szCs w:val="18"/>
              </w:rPr>
              <w:t>saute des syllabes </w:t>
            </w:r>
            <w:r w:rsidR="00EA44D3"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5C2B7B" w:rsidRDefault="005B48B6" w:rsidP="00232A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élision début / fin de mot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EA44D3" w:rsidRPr="005C2B7B">
              <w:rPr>
                <w:rFonts w:ascii="Arial" w:hAnsi="Arial" w:cs="Arial"/>
                <w:color w:val="auto"/>
                <w:sz w:val="18"/>
                <w:szCs w:val="18"/>
              </w:rPr>
              <w:t>incompréhensible </w:t>
            </w:r>
          </w:p>
          <w:p w:rsidR="00EA44D3" w:rsidRPr="005C2B7B" w:rsidRDefault="00EA44D3" w:rsidP="00232A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A44D3" w:rsidRPr="005C2B7B" w:rsidRDefault="00EA44D3" w:rsidP="00232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5C2B7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Vocabulaire :</w:t>
            </w:r>
          </w:p>
          <w:p w:rsidR="008122D9" w:rsidRDefault="00EA44D3" w:rsidP="008122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limité</w:t>
            </w:r>
            <w:r w:rsidR="008122D9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 abondant </w:t>
            </w:r>
            <w:r w:rsidR="008122D9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spécifique </w:t>
            </w:r>
            <w:r w:rsidR="008122D9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recherché </w:t>
            </w:r>
          </w:p>
          <w:p w:rsidR="00EA44D3" w:rsidRPr="005C2B7B" w:rsidRDefault="00EA44D3" w:rsidP="00232A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envie d'enrichissement 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  <w:t>utilise des synonymes</w:t>
            </w:r>
          </w:p>
          <w:p w:rsidR="00EA44D3" w:rsidRPr="005C2B7B" w:rsidRDefault="00EA44D3" w:rsidP="00232ADA">
            <w:pPr>
              <w:pStyle w:val="Titre1"/>
              <w:rPr>
                <w:color w:val="auto"/>
                <w:sz w:val="18"/>
                <w:szCs w:val="18"/>
                <w:u w:val="single"/>
              </w:rPr>
            </w:pPr>
            <w:r w:rsidRPr="005C2B7B">
              <w:rPr>
                <w:color w:val="auto"/>
                <w:sz w:val="18"/>
                <w:szCs w:val="18"/>
                <w:u w:val="single"/>
              </w:rPr>
              <w:t>Syntaxe</w:t>
            </w:r>
          </w:p>
          <w:p w:rsidR="00EA44D3" w:rsidRPr="005C2B7B" w:rsidRDefault="00EA44D3" w:rsidP="005C2B7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emploi du « je » / du</w:t>
            </w:r>
            <w:r w:rsidR="008122D9" w:rsidRPr="005C2B7B">
              <w:rPr>
                <w:rFonts w:ascii="Arial" w:hAnsi="Arial" w:cs="Arial"/>
                <w:color w:val="auto"/>
                <w:sz w:val="18"/>
                <w:szCs w:val="18"/>
              </w:rPr>
              <w:t> «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 non » </w:t>
            </w:r>
          </w:p>
          <w:p w:rsidR="00EA44D3" w:rsidRPr="005C2B7B" w:rsidRDefault="00EA44D3" w:rsidP="005C2B7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phrases</w:t>
            </w:r>
            <w:r w:rsidR="008122D9" w:rsidRPr="005C2B7B">
              <w:rPr>
                <w:rFonts w:ascii="Arial" w:hAnsi="Arial" w:cs="Arial"/>
                <w:color w:val="auto"/>
                <w:sz w:val="18"/>
                <w:szCs w:val="18"/>
              </w:rPr>
              <w:t> mots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 / phrases courtes / phrases complexes :</w:t>
            </w:r>
          </w:p>
          <w:p w:rsidR="00EA44D3" w:rsidRPr="005C2B7B" w:rsidRDefault="00EA44D3" w:rsidP="005C2B7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Utilise les phrases : interrogatives - négatives - impératives</w:t>
            </w:r>
          </w:p>
          <w:p w:rsidR="00EA44D3" w:rsidRPr="005C2B7B" w:rsidRDefault="00EA44D3" w:rsidP="005C2B7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Utilise : le genre - le nombre - les pronoms - les articles</w:t>
            </w:r>
          </w:p>
          <w:p w:rsidR="00EA44D3" w:rsidRPr="005C2B7B" w:rsidRDefault="00EA44D3" w:rsidP="005C2B7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Utilise les temps : passé - présent - futur</w:t>
            </w:r>
          </w:p>
          <w:p w:rsidR="008122D9" w:rsidRDefault="00EA44D3" w:rsidP="008122D9">
            <w:pPr>
              <w:pStyle w:val="En-tte"/>
              <w:widowControl w:val="0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Manipule la concordance des temps 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8122D9" w:rsidRDefault="00EA44D3" w:rsidP="00A61BF4">
            <w:pPr>
              <w:pStyle w:val="En-tte"/>
              <w:widowControl w:val="0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185" w:right="-71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22D9">
              <w:rPr>
                <w:rFonts w:ascii="Arial" w:hAnsi="Arial" w:cs="Arial"/>
                <w:color w:val="auto"/>
                <w:sz w:val="18"/>
                <w:szCs w:val="18"/>
              </w:rPr>
              <w:t>Maîtrise le récit</w:t>
            </w:r>
          </w:p>
          <w:p w:rsidR="00EA44D3" w:rsidRPr="005C2B7B" w:rsidRDefault="00EA44D3" w:rsidP="00A61BF4">
            <w:pPr>
              <w:ind w:left="185" w:right="-71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22" w:type="dxa"/>
            <w:vMerge w:val="restart"/>
          </w:tcPr>
          <w:p w:rsidR="00EA44D3" w:rsidRPr="005C2B7B" w:rsidRDefault="00EA44D3" w:rsidP="006C5AFE">
            <w:pPr>
              <w:ind w:left="185" w:right="-710"/>
              <w:rPr>
                <w:rFonts w:ascii="Arial" w:hAnsi="Arial" w:cs="Arial"/>
                <w:b/>
                <w:bCs/>
                <w:caps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b/>
                <w:color w:val="auto"/>
              </w:rPr>
              <w:t>Avec les pairs/ avec les adultes</w:t>
            </w:r>
          </w:p>
          <w:p w:rsidR="00EA44D3" w:rsidRPr="005C2B7B" w:rsidRDefault="00EA44D3" w:rsidP="006C5AFE">
            <w:pPr>
              <w:pStyle w:val="Titre2"/>
              <w:rPr>
                <w:color w:val="auto"/>
                <w:sz w:val="18"/>
                <w:szCs w:val="18"/>
              </w:rPr>
            </w:pPr>
            <w:r w:rsidRPr="006C5AFE">
              <w:rPr>
                <w:i w:val="0"/>
                <w:color w:val="auto"/>
                <w:sz w:val="22"/>
                <w:szCs w:val="22"/>
              </w:rPr>
              <w:t>Difficultés</w:t>
            </w:r>
            <w:r w:rsidRPr="005C2B7B">
              <w:rPr>
                <w:caps/>
                <w:color w:val="auto"/>
                <w:sz w:val="18"/>
                <w:szCs w:val="18"/>
              </w:rPr>
              <w:t xml:space="preserve"> </w:t>
            </w:r>
            <w:r w:rsidRPr="006C5AFE">
              <w:rPr>
                <w:i w:val="0"/>
                <w:color w:val="auto"/>
                <w:sz w:val="22"/>
                <w:szCs w:val="22"/>
              </w:rPr>
              <w:t>relationnelles</w:t>
            </w:r>
            <w:r w:rsidRPr="005C2B7B">
              <w:rPr>
                <w:caps/>
                <w:color w:val="auto"/>
                <w:sz w:val="18"/>
                <w:szCs w:val="18"/>
              </w:rPr>
              <w:t> </w:t>
            </w:r>
            <w:r w:rsidRPr="005C2B7B">
              <w:rPr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EA44D3" w:rsidRPr="005C2B7B" w:rsidRDefault="00EA44D3" w:rsidP="000102A1">
            <w:pPr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Communication : aucune / agressive / petit groupe / groupe classe …</w:t>
            </w:r>
          </w:p>
          <w:p w:rsidR="00EA44D3" w:rsidRPr="005C2B7B" w:rsidRDefault="00EA44D3" w:rsidP="000102A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S’intègre au groupe / s’oppose / s’isole </w:t>
            </w:r>
            <w:r w:rsidR="006C5AFE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="006C5AFE" w:rsidRPr="006B1238">
              <w:rPr>
                <w:rFonts w:ascii="Arial" w:hAnsi="Arial" w:cs="Arial"/>
                <w:color w:val="auto"/>
                <w:sz w:val="18"/>
                <w:szCs w:val="18"/>
              </w:rPr>
              <w:t>bien adapté</w:t>
            </w:r>
            <w:r w:rsidR="006C5AF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6C5AFE" w:rsidRPr="006B1238">
              <w:rPr>
                <w:rFonts w:ascii="Arial" w:hAnsi="Arial" w:cs="Arial"/>
                <w:color w:val="auto"/>
                <w:sz w:val="18"/>
                <w:szCs w:val="18"/>
              </w:rPr>
              <w:t>tendance à se faire oublier</w:t>
            </w:r>
            <w:r w:rsidR="006C5AF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6C5AFE" w:rsidRPr="006B1238">
              <w:rPr>
                <w:rFonts w:ascii="Arial" w:hAnsi="Arial" w:cs="Arial"/>
                <w:color w:val="auto"/>
                <w:sz w:val="18"/>
                <w:szCs w:val="18"/>
              </w:rPr>
              <w:t>perturbe le groupe…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Default="00EA44D3" w:rsidP="000102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monopolis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la parole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ab/>
              <w:t>coupe la parole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5C2B7B" w:rsidRDefault="00EA44D3" w:rsidP="000102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volubile</w:t>
            </w:r>
            <w:r w:rsidR="000102A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s'exprime à voix basse 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ne prend pas la parole 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0102A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est à l'écoute de l'autre 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5C2B7B" w:rsidRDefault="00EA44D3" w:rsidP="000102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s'exprime clai</w:t>
            </w:r>
            <w:r w:rsidR="000102A1">
              <w:rPr>
                <w:rFonts w:ascii="Arial" w:hAnsi="Arial" w:cs="Arial"/>
                <w:color w:val="auto"/>
                <w:sz w:val="18"/>
                <w:szCs w:val="18"/>
              </w:rPr>
              <w:t>rement </w:t>
            </w:r>
            <w:r w:rsidR="000102A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0102A1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s'exprime avec force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n'écoute pas l'autre </w:t>
            </w:r>
          </w:p>
          <w:p w:rsidR="00EA44D3" w:rsidRPr="000102A1" w:rsidRDefault="00EA44D3" w:rsidP="005C2B7B">
            <w:pPr>
              <w:pStyle w:val="Titre2"/>
              <w:rPr>
                <w:i w:val="0"/>
                <w:color w:val="auto"/>
                <w:sz w:val="22"/>
                <w:szCs w:val="22"/>
              </w:rPr>
            </w:pPr>
            <w:r w:rsidRPr="000102A1">
              <w:rPr>
                <w:i w:val="0"/>
                <w:color w:val="auto"/>
                <w:sz w:val="22"/>
                <w:szCs w:val="22"/>
              </w:rPr>
              <w:t>Par rapport à l’adulte</w:t>
            </w:r>
          </w:p>
          <w:p w:rsidR="000102A1" w:rsidRDefault="00EA44D3" w:rsidP="000102A1">
            <w:pPr>
              <w:suppressAutoHyphens w:val="0"/>
              <w:spacing w:line="360" w:lineRule="auto"/>
              <w:ind w:left="7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Ose s’adresser à l’adulte</w:t>
            </w:r>
            <w:r w:rsidR="000102A1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102A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102A1" w:rsidRDefault="00EA44D3" w:rsidP="000102A1">
            <w:pPr>
              <w:suppressAutoHyphens w:val="0"/>
              <w:spacing w:line="360" w:lineRule="auto"/>
              <w:ind w:left="7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monopolise son attention </w:t>
            </w:r>
          </w:p>
          <w:p w:rsidR="000102A1" w:rsidRDefault="00EA44D3" w:rsidP="000102A1">
            <w:pPr>
              <w:suppressAutoHyphens w:val="0"/>
              <w:spacing w:line="360" w:lineRule="auto"/>
              <w:ind w:left="7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sait le solliciter si nécessaire </w:t>
            </w:r>
            <w:r w:rsidR="000102A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102A1" w:rsidRDefault="00EA44D3" w:rsidP="000102A1">
            <w:pPr>
              <w:suppressAutoHyphens w:val="0"/>
              <w:spacing w:line="360" w:lineRule="auto"/>
              <w:ind w:left="7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 xml:space="preserve">répond à une consigne individuelle ou collective </w:t>
            </w:r>
          </w:p>
          <w:p w:rsidR="005B48B6" w:rsidRDefault="00EA44D3" w:rsidP="005B48B6">
            <w:pPr>
              <w:suppressAutoHyphens w:val="0"/>
              <w:spacing w:line="360" w:lineRule="auto"/>
              <w:ind w:left="7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n’agit que pour faire plaisir</w:t>
            </w:r>
          </w:p>
          <w:p w:rsidR="00EA44D3" w:rsidRDefault="00EA44D3" w:rsidP="005B48B6">
            <w:pPr>
              <w:suppressAutoHyphens w:val="0"/>
              <w:spacing w:line="360" w:lineRule="auto"/>
              <w:ind w:left="3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5AFE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Sanction ou réprimande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 : acceptation / bouderie / modification d’attitude</w:t>
            </w:r>
          </w:p>
          <w:p w:rsidR="008122D9" w:rsidRDefault="008122D9" w:rsidP="005B48B6">
            <w:pPr>
              <w:suppressAutoHyphens w:val="0"/>
              <w:spacing w:line="360" w:lineRule="auto"/>
              <w:ind w:left="3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122D9" w:rsidRPr="008122D9" w:rsidRDefault="008122D9" w:rsidP="008122D9">
            <w:pPr>
              <w:tabs>
                <w:tab w:val="left" w:pos="0"/>
              </w:tabs>
              <w:suppressAutoHyphens w:val="0"/>
              <w:spacing w:line="360" w:lineRule="auto"/>
              <w:ind w:left="34" w:right="-71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22D9">
              <w:rPr>
                <w:rFonts w:ascii="Arial" w:hAnsi="Arial" w:cs="Arial"/>
                <w:b/>
                <w:color w:val="auto"/>
                <w:sz w:val="22"/>
                <w:szCs w:val="22"/>
              </w:rPr>
              <w:t>attitude en récréation</w:t>
            </w:r>
          </w:p>
          <w:p w:rsidR="002A63AD" w:rsidRPr="002A63AD" w:rsidRDefault="006C5AFE" w:rsidP="006C5AFE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6B1238">
              <w:rPr>
                <w:rFonts w:ascii="Arial" w:hAnsi="Arial" w:cs="Arial"/>
                <w:color w:val="auto"/>
                <w:sz w:val="18"/>
                <w:szCs w:val="18"/>
              </w:rPr>
              <w:t>facile, docile, difficile, calme, passif, exubérant, sociable,</w:t>
            </w:r>
          </w:p>
          <w:p w:rsidR="002A63AD" w:rsidRPr="002A63AD" w:rsidRDefault="006C5AFE" w:rsidP="006C5AFE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6B1238">
              <w:rPr>
                <w:rFonts w:ascii="Arial" w:hAnsi="Arial" w:cs="Arial"/>
                <w:color w:val="auto"/>
                <w:sz w:val="18"/>
                <w:szCs w:val="18"/>
              </w:rPr>
              <w:t xml:space="preserve"> suiveur, opposant, inhibé, actif, provocateur, expressif, effacé, </w:t>
            </w:r>
          </w:p>
          <w:p w:rsidR="006C5AFE" w:rsidRPr="006C5AFE" w:rsidRDefault="006C5AFE" w:rsidP="006C5AFE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6B1238">
              <w:rPr>
                <w:rFonts w:ascii="Arial" w:hAnsi="Arial" w:cs="Arial"/>
                <w:color w:val="auto"/>
                <w:sz w:val="18"/>
                <w:szCs w:val="18"/>
              </w:rPr>
              <w:t>instable, anxieux, agressif, dépendant, joyeux…</w:t>
            </w:r>
          </w:p>
          <w:p w:rsidR="006C5AFE" w:rsidRPr="006B1238" w:rsidRDefault="006C5AFE" w:rsidP="006C5AFE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</w:p>
          <w:p w:rsidR="006C5AFE" w:rsidRPr="005C2B7B" w:rsidRDefault="006C5AFE" w:rsidP="002F7617">
            <w:pPr>
              <w:numPr>
                <w:ilvl w:val="0"/>
                <w:numId w:val="2"/>
              </w:numPr>
              <w:tabs>
                <w:tab w:val="left" w:pos="0"/>
              </w:tabs>
              <w:spacing w:after="240"/>
              <w:ind w:left="-284" w:right="-710" w:firstLine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122D9"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 matérielle</w:t>
            </w:r>
          </w:p>
        </w:tc>
      </w:tr>
      <w:tr w:rsidR="00EA44D3" w:rsidRPr="005C2B7B" w:rsidTr="00A61BF4">
        <w:tc>
          <w:tcPr>
            <w:tcW w:w="5387" w:type="dxa"/>
          </w:tcPr>
          <w:p w:rsidR="00EA44D3" w:rsidRPr="00156510" w:rsidRDefault="00EA44D3" w:rsidP="00A61BF4">
            <w:pPr>
              <w:ind w:right="-710"/>
              <w:rPr>
                <w:rFonts w:ascii="Arial" w:hAnsi="Arial" w:cs="Arial"/>
                <w:b/>
                <w:color w:val="auto"/>
              </w:rPr>
            </w:pPr>
            <w:r w:rsidRPr="00156510">
              <w:rPr>
                <w:rFonts w:ascii="Arial" w:hAnsi="Arial" w:cs="Arial"/>
                <w:b/>
                <w:color w:val="auto"/>
              </w:rPr>
              <w:t>Langue écrite</w:t>
            </w:r>
          </w:p>
          <w:p w:rsidR="00EA44D3" w:rsidRPr="00156510" w:rsidRDefault="00EA44D3" w:rsidP="00A61BF4">
            <w:pPr>
              <w:ind w:right="-71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32ADA" w:rsidRDefault="00EA44D3" w:rsidP="008122D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Graphisme : Ne laisse pas de trace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232ADA" w:rsidRPr="00232ADA" w:rsidRDefault="00232ADA" w:rsidP="00232ADA">
            <w:pPr>
              <w:numPr>
                <w:ilvl w:val="0"/>
                <w:numId w:val="15"/>
              </w:numPr>
              <w:tabs>
                <w:tab w:val="left" w:pos="0"/>
              </w:tabs>
              <w:ind w:right="-71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Copie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d’</w:t>
            </w:r>
            <w:r w:rsidRPr="006B1238">
              <w:rPr>
                <w:rFonts w:ascii="Arial" w:hAnsi="Arial" w:cs="Arial"/>
                <w:color w:val="auto"/>
                <w:sz w:val="18"/>
                <w:szCs w:val="18"/>
              </w:rPr>
              <w:t xml:space="preserve"> un</w:t>
            </w:r>
            <w:proofErr w:type="gramEnd"/>
            <w:r w:rsidRPr="006B1238">
              <w:rPr>
                <w:rFonts w:ascii="Arial" w:hAnsi="Arial" w:cs="Arial"/>
                <w:color w:val="auto"/>
                <w:sz w:val="18"/>
                <w:szCs w:val="18"/>
              </w:rPr>
              <w:t xml:space="preserve"> texte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court, long</w:t>
            </w:r>
          </w:p>
          <w:p w:rsidR="00232ADA" w:rsidRPr="006B1238" w:rsidRDefault="00232ADA" w:rsidP="00232ADA">
            <w:pPr>
              <w:numPr>
                <w:ilvl w:val="0"/>
                <w:numId w:val="15"/>
              </w:numPr>
              <w:tabs>
                <w:tab w:val="left" w:pos="0"/>
              </w:tabs>
              <w:ind w:right="-710"/>
              <w:jc w:val="both"/>
              <w:rPr>
                <w:sz w:val="18"/>
                <w:szCs w:val="18"/>
              </w:rPr>
            </w:pPr>
            <w:r w:rsidRPr="006B1238">
              <w:rPr>
                <w:rFonts w:ascii="Arial" w:hAnsi="Arial" w:cs="Arial"/>
                <w:color w:val="auto"/>
                <w:sz w:val="18"/>
                <w:szCs w:val="18"/>
              </w:rPr>
              <w:t xml:space="preserve"> Écrit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ure </w:t>
            </w:r>
            <w:r w:rsidRPr="006B1238">
              <w:rPr>
                <w:rFonts w:ascii="Arial" w:hAnsi="Arial" w:cs="Arial"/>
                <w:color w:val="auto"/>
                <w:sz w:val="18"/>
                <w:szCs w:val="18"/>
              </w:rPr>
              <w:t>sous dictée</w:t>
            </w:r>
          </w:p>
          <w:p w:rsidR="00EA44D3" w:rsidRPr="00156510" w:rsidRDefault="00EA44D3" w:rsidP="008122D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Fuit avec « je ne sais pas » / « je ne peux pas »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Default="00EA44D3" w:rsidP="008122D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Tenue du crayon 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Default="00EA44D3" w:rsidP="008122D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Maîtrise du geste 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156510" w:rsidRDefault="008122D9" w:rsidP="008122D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Écrit</w:t>
            </w:r>
            <w:r w:rsidR="00EA44D3" w:rsidRPr="00156510">
              <w:rPr>
                <w:rFonts w:ascii="Arial" w:hAnsi="Arial" w:cs="Arial"/>
                <w:color w:val="auto"/>
                <w:sz w:val="18"/>
                <w:szCs w:val="18"/>
              </w:rPr>
              <w:t xml:space="preserve"> son prénom / mot …</w:t>
            </w:r>
            <w:r w:rsidR="00EA44D3"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Default="00EA44D3" w:rsidP="005C2B7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 xml:space="preserve">Production : pauvre / abondante / soignée… </w:t>
            </w:r>
          </w:p>
          <w:p w:rsidR="000102A1" w:rsidRDefault="000102A1" w:rsidP="000102A1">
            <w:pPr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A44D3" w:rsidRPr="000102A1" w:rsidRDefault="000102A1" w:rsidP="000102A1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caps/>
                <w:color w:val="auto"/>
              </w:rPr>
            </w:pPr>
            <w:r w:rsidRPr="000102A1">
              <w:rPr>
                <w:rFonts w:ascii="Arial" w:hAnsi="Arial" w:cs="Arial"/>
                <w:b/>
                <w:color w:val="auto"/>
                <w:sz w:val="22"/>
                <w:szCs w:val="22"/>
              </w:rPr>
              <w:t>Lecture</w:t>
            </w:r>
          </w:p>
          <w:p w:rsidR="00EA44D3" w:rsidRPr="00156510" w:rsidRDefault="00EA44D3" w:rsidP="005C2B7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Prénom(s) / phonèmes / mots outils / syllabes / mots nouveaux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/combinatoire / sons simples / sons complexes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 xml:space="preserve">… </w:t>
            </w:r>
          </w:p>
          <w:p w:rsidR="00EA44D3" w:rsidRDefault="00EA44D3" w:rsidP="002F7617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 xml:space="preserve">Conscience phonologique / correspondance phonème-graphème /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conscience syllabique</w:t>
            </w:r>
          </w:p>
          <w:p w:rsidR="002F7617" w:rsidRPr="00156510" w:rsidRDefault="002F7617" w:rsidP="002F7617">
            <w:pPr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22" w:type="dxa"/>
            <w:vMerge/>
          </w:tcPr>
          <w:p w:rsidR="00EA44D3" w:rsidRPr="005C2B7B" w:rsidRDefault="00EA44D3" w:rsidP="00A61BF4">
            <w:pPr>
              <w:ind w:left="185" w:right="-7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32ADA" w:rsidRDefault="00232ADA"/>
    <w:p w:rsidR="00232ADA" w:rsidRDefault="00232ADA"/>
    <w:tbl>
      <w:tblPr>
        <w:tblW w:w="107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322"/>
      </w:tblGrid>
      <w:tr w:rsidR="00EA44D3" w:rsidRPr="005C2B7B" w:rsidTr="00A61BF4">
        <w:tc>
          <w:tcPr>
            <w:tcW w:w="5387" w:type="dxa"/>
          </w:tcPr>
          <w:p w:rsidR="00EA44D3" w:rsidRPr="000102A1" w:rsidRDefault="00EA44D3" w:rsidP="00A61BF4">
            <w:pPr>
              <w:ind w:right="-710"/>
              <w:rPr>
                <w:rFonts w:ascii="Arial" w:hAnsi="Arial" w:cs="Arial"/>
                <w:b/>
                <w:color w:val="auto"/>
              </w:rPr>
            </w:pPr>
            <w:r w:rsidRPr="000102A1">
              <w:rPr>
                <w:rFonts w:ascii="Arial" w:hAnsi="Arial" w:cs="Arial"/>
                <w:b/>
                <w:color w:val="auto"/>
              </w:rPr>
              <w:t>Mathématiques</w:t>
            </w:r>
          </w:p>
          <w:p w:rsidR="00EA44D3" w:rsidRPr="00156510" w:rsidRDefault="00EA44D3" w:rsidP="00A61BF4">
            <w:pPr>
              <w:ind w:right="-71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A44D3" w:rsidRPr="00156510" w:rsidRDefault="00EA44D3" w:rsidP="005C2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102A1" w:rsidRDefault="00EA44D3" w:rsidP="008122D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 xml:space="preserve">Structuration spatio-temporelle  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156510" w:rsidRDefault="00EA44D3" w:rsidP="008122D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Numération : comptine / chaîne numérique / grands nombres…</w:t>
            </w:r>
          </w:p>
          <w:p w:rsidR="000102A1" w:rsidRDefault="00EA44D3" w:rsidP="008122D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Technique opératoire 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156510" w:rsidRDefault="00EA44D3" w:rsidP="008122D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Résolution de problèmes : Analyse / logique / stratégie</w:t>
            </w:r>
          </w:p>
          <w:p w:rsidR="000102A1" w:rsidRDefault="00EA44D3" w:rsidP="008122D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Géométrie et mesures 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156510" w:rsidRDefault="00EA44D3" w:rsidP="008122D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>Calcul mental </w:t>
            </w:r>
            <w:r w:rsidRPr="0015651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EA44D3" w:rsidRPr="00156510" w:rsidRDefault="00EA44D3" w:rsidP="00A61BF4">
            <w:pPr>
              <w:ind w:right="-71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A44D3" w:rsidRPr="00156510" w:rsidRDefault="00EA44D3" w:rsidP="00A61BF4">
            <w:pPr>
              <w:ind w:right="-71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A44D3" w:rsidRPr="00156510" w:rsidRDefault="00EA44D3" w:rsidP="00A61BF4">
            <w:pPr>
              <w:ind w:left="185" w:right="-71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22" w:type="dxa"/>
          </w:tcPr>
          <w:p w:rsidR="00EA44D3" w:rsidRDefault="00EA44D3" w:rsidP="006C5AFE">
            <w:pPr>
              <w:ind w:right="-710"/>
              <w:rPr>
                <w:rFonts w:ascii="Arial" w:hAnsi="Arial" w:cs="Arial"/>
                <w:b/>
                <w:color w:val="auto"/>
              </w:rPr>
            </w:pPr>
            <w:r w:rsidRPr="006C5AFE">
              <w:rPr>
                <w:rFonts w:ascii="Arial" w:hAnsi="Arial" w:cs="Arial"/>
                <w:b/>
                <w:color w:val="auto"/>
              </w:rPr>
              <w:t>Attitudes face au travail</w:t>
            </w:r>
          </w:p>
          <w:p w:rsidR="002A63AD" w:rsidRDefault="002A63AD" w:rsidP="006C5AFE">
            <w:pPr>
              <w:ind w:right="-710"/>
              <w:rPr>
                <w:rFonts w:ascii="Arial" w:hAnsi="Arial" w:cs="Arial"/>
                <w:b/>
                <w:color w:val="auto"/>
              </w:rPr>
            </w:pPr>
          </w:p>
          <w:p w:rsidR="00EA44D3" w:rsidRPr="002A63AD" w:rsidRDefault="002A63AD" w:rsidP="0015651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284" w:right="-710" w:firstLine="0"/>
              <w:jc w:val="both"/>
              <w:rPr>
                <w:rFonts w:ascii="Arial" w:hAnsi="Arial" w:cs="Arial"/>
                <w:b/>
                <w:bCs/>
                <w:caps/>
                <w:color w:val="auto"/>
                <w:sz w:val="18"/>
                <w:szCs w:val="18"/>
              </w:rPr>
            </w:pPr>
            <w:r w:rsidRPr="002A63AD">
              <w:rPr>
                <w:rFonts w:ascii="Arial" w:hAnsi="Arial" w:cs="Arial"/>
                <w:b/>
                <w:color w:val="auto"/>
                <w:sz w:val="18"/>
                <w:szCs w:val="18"/>
              </w:rPr>
              <w:t>attitude lors des situations d’apprentissage</w:t>
            </w:r>
            <w:r w:rsidRP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 : </w:t>
            </w:r>
          </w:p>
          <w:p w:rsidR="002A63AD" w:rsidRPr="005C2B7B" w:rsidRDefault="002A63AD" w:rsidP="00156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A63AD" w:rsidRDefault="00EA44D3" w:rsidP="002A6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immaturité 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manque d'intérêt scolaire 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A44D3" w:rsidRPr="005C2B7B" w:rsidRDefault="006C5AFE" w:rsidP="002A6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difficultés </w:t>
            </w:r>
            <w:r w:rsidR="00EA44D3" w:rsidRPr="005C2B7B">
              <w:rPr>
                <w:rFonts w:ascii="Arial" w:hAnsi="Arial" w:cs="Arial"/>
                <w:color w:val="auto"/>
                <w:sz w:val="18"/>
                <w:szCs w:val="18"/>
              </w:rPr>
              <w:t>de l'attention</w:t>
            </w:r>
            <w:r w:rsid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</w:t>
            </w:r>
            <w:r w:rsidR="00EA44D3" w:rsidRPr="005C2B7B">
              <w:rPr>
                <w:rFonts w:ascii="Arial" w:hAnsi="Arial" w:cs="Arial"/>
                <w:color w:val="auto"/>
                <w:sz w:val="18"/>
                <w:szCs w:val="18"/>
              </w:rPr>
              <w:t>concentration</w:t>
            </w:r>
          </w:p>
          <w:p w:rsidR="006C5AFE" w:rsidRDefault="00EA44D3" w:rsidP="002A6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instabilité 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</w:t>
            </w:r>
            <w:r w:rsidR="002A63AD" w:rsidRPr="005C2B7B">
              <w:rPr>
                <w:rFonts w:ascii="Arial" w:hAnsi="Arial" w:cs="Arial"/>
                <w:color w:val="auto"/>
                <w:sz w:val="18"/>
                <w:szCs w:val="18"/>
              </w:rPr>
              <w:t>tristesse </w:t>
            </w:r>
          </w:p>
          <w:p w:rsidR="006C5AFE" w:rsidRDefault="00EA44D3" w:rsidP="002A6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>inhibition </w:t>
            </w:r>
            <w:r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</w:t>
            </w:r>
            <w:r w:rsidR="006C5AFE">
              <w:rPr>
                <w:rFonts w:ascii="Arial" w:hAnsi="Arial" w:cs="Arial"/>
                <w:color w:val="auto"/>
                <w:sz w:val="18"/>
                <w:szCs w:val="18"/>
              </w:rPr>
              <w:t>manque de confiance en soi</w:t>
            </w:r>
            <w:r w:rsidR="006C5AFE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6C5AFE" w:rsidRDefault="002A63AD" w:rsidP="002A6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agressivité/passivité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          </w:t>
            </w:r>
            <w:r w:rsidR="00EA44D3" w:rsidRPr="005C2B7B">
              <w:rPr>
                <w:rFonts w:ascii="Arial" w:hAnsi="Arial" w:cs="Arial"/>
                <w:color w:val="auto"/>
                <w:sz w:val="18"/>
                <w:szCs w:val="18"/>
              </w:rPr>
              <w:t>fatigabilité </w:t>
            </w:r>
            <w:r w:rsidR="00EA44D3" w:rsidRPr="005C2B7B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5B48B6" w:rsidRPr="005B48B6" w:rsidRDefault="00EA44D3" w:rsidP="002A63AD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lenteur  </w:t>
            </w:r>
            <w:r w:rsidR="002A63AD"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</w:t>
            </w: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>opposition-adulte/élève </w:t>
            </w:r>
          </w:p>
          <w:p w:rsidR="005B48B6" w:rsidRPr="005B48B6" w:rsidRDefault="00EA44D3" w:rsidP="002A63AD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>soumission</w:t>
            </w: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A63AD"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</w:t>
            </w:r>
            <w:r w:rsid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A63AD"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>anxiété</w:t>
            </w:r>
            <w:r w:rsidR="002A63AD"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  <w:p w:rsidR="005B48B6" w:rsidRPr="005B48B6" w:rsidRDefault="00EA44D3" w:rsidP="002A63AD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2A63AD">
              <w:rPr>
                <w:rFonts w:ascii="Arial" w:hAnsi="Arial" w:cs="Arial"/>
                <w:color w:val="auto"/>
                <w:sz w:val="18"/>
                <w:szCs w:val="18"/>
              </w:rPr>
              <w:t>incoordination motrice </w:t>
            </w:r>
            <w:r w:rsidRPr="002A63AD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A63AD" w:rsidRP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A63AD" w:rsidRP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A63AD">
              <w:rPr>
                <w:rFonts w:ascii="Arial" w:hAnsi="Arial" w:cs="Arial"/>
                <w:color w:val="auto"/>
                <w:sz w:val="18"/>
                <w:szCs w:val="18"/>
              </w:rPr>
              <w:t>pas de désir qui lui soit propre</w:t>
            </w:r>
            <w:r w:rsidR="002A63AD" w:rsidRPr="002A63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B48B6" w:rsidRPr="005B48B6" w:rsidRDefault="002A63AD" w:rsidP="002A63AD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2A63AD">
              <w:rPr>
                <w:rFonts w:ascii="Arial" w:hAnsi="Arial" w:cs="Arial"/>
                <w:color w:val="auto"/>
                <w:sz w:val="18"/>
                <w:szCs w:val="18"/>
              </w:rPr>
              <w:t>impulsif, réfléchi</w:t>
            </w:r>
            <w:r w:rsid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</w:t>
            </w:r>
            <w:r w:rsidRPr="002A63AD">
              <w:rPr>
                <w:rFonts w:ascii="Arial" w:hAnsi="Arial" w:cs="Arial"/>
                <w:color w:val="auto"/>
                <w:sz w:val="18"/>
                <w:szCs w:val="18"/>
              </w:rPr>
              <w:t>dispersé, expéditif</w:t>
            </w:r>
            <w:r w:rsid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B48B6" w:rsidRPr="005B48B6" w:rsidRDefault="002A63AD" w:rsidP="002A63AD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>refuse</w:t>
            </w:r>
            <w:r w:rsid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</w:t>
            </w: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manque d’autonomie, </w:t>
            </w:r>
          </w:p>
          <w:p w:rsidR="002A63AD" w:rsidRPr="005B48B6" w:rsidRDefault="002A63AD" w:rsidP="002A63AD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constructif, </w:t>
            </w:r>
            <w:r w:rsid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</w:t>
            </w: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dynamique, </w:t>
            </w:r>
          </w:p>
          <w:p w:rsidR="005B48B6" w:rsidRPr="005B48B6" w:rsidRDefault="002A63AD" w:rsidP="002A63AD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>participe</w:t>
            </w:r>
            <w:r w:rsidR="005B48B6"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</w:t>
            </w: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 xml:space="preserve">ne finit jamais son travail, </w:t>
            </w:r>
          </w:p>
          <w:p w:rsidR="002A63AD" w:rsidRPr="005B48B6" w:rsidRDefault="005B48B6" w:rsidP="002A63AD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 w:rsidRPr="005B48B6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2A63AD" w:rsidRPr="005B48B6">
              <w:rPr>
                <w:rFonts w:ascii="Arial" w:hAnsi="Arial" w:cs="Arial"/>
                <w:color w:val="auto"/>
                <w:sz w:val="18"/>
                <w:szCs w:val="18"/>
              </w:rPr>
              <w:t>assif,</w:t>
            </w:r>
          </w:p>
          <w:p w:rsidR="00EA44D3" w:rsidRPr="005C2B7B" w:rsidRDefault="00EA44D3" w:rsidP="002A6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2ADA" w:rsidRPr="005C2B7B" w:rsidTr="005C492C">
        <w:tc>
          <w:tcPr>
            <w:tcW w:w="10709" w:type="dxa"/>
            <w:gridSpan w:val="2"/>
          </w:tcPr>
          <w:p w:rsidR="00232ADA" w:rsidRDefault="00232ADA" w:rsidP="00A61BF4">
            <w:pPr>
              <w:ind w:right="-71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2B7B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Autres</w:t>
            </w:r>
          </w:p>
          <w:p w:rsidR="00232ADA" w:rsidRPr="005C2B7B" w:rsidRDefault="00232ADA" w:rsidP="00A61BF4">
            <w:pPr>
              <w:ind w:right="-7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2ADA" w:rsidRPr="00232ADA" w:rsidRDefault="002F7617" w:rsidP="00232ADA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</w:t>
            </w:r>
            <w:r w:rsidR="00232ADA" w:rsidRPr="00232ADA">
              <w:rPr>
                <w:rFonts w:ascii="Arial" w:hAnsi="Arial" w:cs="Arial"/>
                <w:b/>
                <w:color w:val="auto"/>
                <w:sz w:val="18"/>
                <w:szCs w:val="18"/>
              </w:rPr>
              <w:t>ifficultés motrices</w:t>
            </w:r>
            <w:r w:rsidR="00232ADA" w:rsidRPr="006B1238">
              <w:rPr>
                <w:rFonts w:ascii="Arial" w:hAnsi="Arial" w:cs="Arial"/>
                <w:color w:val="auto"/>
                <w:sz w:val="18"/>
                <w:szCs w:val="18"/>
              </w:rPr>
              <w:t> : latéralité, motricité globale, fine, aisance corporelle…</w:t>
            </w:r>
          </w:p>
          <w:p w:rsidR="00232ADA" w:rsidRPr="006B1238" w:rsidRDefault="00232ADA" w:rsidP="00232ADA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</w:p>
          <w:p w:rsidR="00232ADA" w:rsidRPr="00232ADA" w:rsidRDefault="002F7617" w:rsidP="00232ADA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="00232ADA" w:rsidRPr="00232ADA">
              <w:rPr>
                <w:rFonts w:ascii="Arial" w:hAnsi="Arial" w:cs="Arial"/>
                <w:b/>
                <w:color w:val="auto"/>
                <w:sz w:val="18"/>
                <w:szCs w:val="18"/>
              </w:rPr>
              <w:t>ttitude face à la consigne</w:t>
            </w:r>
            <w:r w:rsidR="00232ADA" w:rsidRPr="006B1238">
              <w:rPr>
                <w:rFonts w:ascii="Arial" w:hAnsi="Arial" w:cs="Arial"/>
                <w:color w:val="auto"/>
                <w:sz w:val="18"/>
                <w:szCs w:val="18"/>
              </w:rPr>
              <w:t> : compréhension des consignes orales et écrites ?</w:t>
            </w:r>
          </w:p>
          <w:p w:rsidR="00232ADA" w:rsidRPr="006B1238" w:rsidRDefault="00232ADA" w:rsidP="00232ADA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</w:p>
          <w:p w:rsidR="00232ADA" w:rsidRPr="00232ADA" w:rsidRDefault="00232ADA" w:rsidP="00232ADA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b/>
                <w:sz w:val="18"/>
                <w:szCs w:val="18"/>
              </w:rPr>
            </w:pPr>
            <w:r w:rsidRPr="00232ADA">
              <w:rPr>
                <w:rFonts w:ascii="Arial" w:hAnsi="Arial" w:cs="Arial"/>
                <w:b/>
                <w:color w:val="auto"/>
                <w:sz w:val="18"/>
                <w:szCs w:val="18"/>
              </w:rPr>
              <w:t>Mémorisation</w:t>
            </w:r>
          </w:p>
          <w:p w:rsidR="00232ADA" w:rsidRPr="006B1238" w:rsidRDefault="00232ADA" w:rsidP="00232ADA">
            <w:pPr>
              <w:numPr>
                <w:ilvl w:val="0"/>
                <w:numId w:val="2"/>
              </w:numPr>
              <w:tabs>
                <w:tab w:val="left" w:pos="0"/>
              </w:tabs>
              <w:ind w:left="-284" w:right="-710" w:firstLine="0"/>
              <w:jc w:val="both"/>
              <w:rPr>
                <w:sz w:val="18"/>
                <w:szCs w:val="18"/>
              </w:rPr>
            </w:pPr>
          </w:p>
          <w:p w:rsidR="00232ADA" w:rsidRPr="006B1238" w:rsidRDefault="00232ADA" w:rsidP="00232ADA">
            <w:pPr>
              <w:numPr>
                <w:ilvl w:val="0"/>
                <w:numId w:val="2"/>
              </w:numPr>
              <w:tabs>
                <w:tab w:val="left" w:pos="0"/>
              </w:tabs>
              <w:spacing w:after="240"/>
              <w:ind w:left="-284" w:right="-710" w:firstLine="0"/>
              <w:jc w:val="both"/>
              <w:rPr>
                <w:sz w:val="18"/>
                <w:szCs w:val="18"/>
              </w:rPr>
            </w:pPr>
            <w:r w:rsidRPr="00232ADA">
              <w:rPr>
                <w:rFonts w:ascii="Arial" w:hAnsi="Arial" w:cs="Arial"/>
                <w:b/>
                <w:color w:val="auto"/>
                <w:sz w:val="18"/>
                <w:szCs w:val="18"/>
              </w:rPr>
              <w:t>richesse de la vie imaginaire</w:t>
            </w:r>
            <w:r w:rsidRPr="006B1238">
              <w:rPr>
                <w:rFonts w:ascii="Arial" w:hAnsi="Arial" w:cs="Arial"/>
                <w:color w:val="auto"/>
                <w:sz w:val="18"/>
                <w:szCs w:val="18"/>
              </w:rPr>
              <w:t> : à l’oral, en dessin, dans une histoire…</w:t>
            </w:r>
          </w:p>
          <w:p w:rsidR="00232ADA" w:rsidRPr="005C2B7B" w:rsidRDefault="00232ADA" w:rsidP="00A61BF4">
            <w:pPr>
              <w:ind w:right="-7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2ADA" w:rsidRPr="005C2B7B" w:rsidRDefault="00232ADA" w:rsidP="00A61BF4">
            <w:pPr>
              <w:ind w:right="-7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2ADA" w:rsidRPr="005C2B7B" w:rsidRDefault="00232ADA" w:rsidP="00A61BF4">
            <w:pPr>
              <w:ind w:left="185" w:right="-71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A44D3" w:rsidRDefault="00EA44D3" w:rsidP="008122D9">
      <w:pPr>
        <w:spacing w:after="240"/>
        <w:ind w:left="-284" w:right="-710"/>
        <w:jc w:val="both"/>
        <w:rPr>
          <w:rFonts w:ascii="Arial" w:hAnsi="Arial" w:cs="Arial"/>
          <w:sz w:val="18"/>
          <w:szCs w:val="18"/>
        </w:rPr>
      </w:pPr>
    </w:p>
    <w:p w:rsidR="00BD5132" w:rsidRDefault="00BD5132" w:rsidP="008122D9">
      <w:pPr>
        <w:spacing w:after="240"/>
        <w:ind w:left="-284" w:right="-710"/>
        <w:jc w:val="both"/>
        <w:rPr>
          <w:rFonts w:ascii="Arial" w:hAnsi="Arial" w:cs="Arial"/>
          <w:sz w:val="18"/>
          <w:szCs w:val="18"/>
        </w:rPr>
      </w:pPr>
    </w:p>
    <w:p w:rsidR="00BD5132" w:rsidRDefault="00BD5132" w:rsidP="008122D9">
      <w:pPr>
        <w:spacing w:after="240"/>
        <w:ind w:left="-284" w:right="-71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D5132" w:rsidRPr="00BD5132" w:rsidRDefault="00BD5132" w:rsidP="008122D9">
      <w:pPr>
        <w:spacing w:after="240"/>
        <w:ind w:left="-284" w:right="-710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:rsidR="00BD5132" w:rsidRDefault="00BD5132" w:rsidP="00BD5132">
      <w:pPr>
        <w:spacing w:after="240"/>
        <w:ind w:left="-284" w:right="-710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color w:val="auto"/>
          <w:sz w:val="18"/>
          <w:szCs w:val="18"/>
          <w:u w:val="single"/>
        </w:rPr>
        <w:t>Groupe de travail 2018/2019</w:t>
      </w:r>
    </w:p>
    <w:p w:rsidR="00BD5132" w:rsidRPr="0018527A" w:rsidRDefault="00BD5132" w:rsidP="0018527A">
      <w:pPr>
        <w:pStyle w:val="Paragraphedeliste"/>
        <w:numPr>
          <w:ilvl w:val="0"/>
          <w:numId w:val="17"/>
        </w:numPr>
        <w:spacing w:after="240" w:line="360" w:lineRule="auto"/>
        <w:ind w:right="-71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8527A">
        <w:rPr>
          <w:rFonts w:ascii="Arial" w:hAnsi="Arial" w:cs="Arial"/>
          <w:i/>
          <w:color w:val="auto"/>
          <w:sz w:val="16"/>
          <w:szCs w:val="16"/>
        </w:rPr>
        <w:t>Gilson Véronique, psychologue Education Nationale secteur Charles de Gaulle</w:t>
      </w:r>
    </w:p>
    <w:p w:rsidR="00BD5132" w:rsidRPr="0018527A" w:rsidRDefault="00BD5132" w:rsidP="0018527A">
      <w:pPr>
        <w:pStyle w:val="Paragraphedeliste"/>
        <w:numPr>
          <w:ilvl w:val="0"/>
          <w:numId w:val="17"/>
        </w:numPr>
        <w:spacing w:after="240" w:line="360" w:lineRule="auto"/>
        <w:ind w:right="-71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8527A">
        <w:rPr>
          <w:rFonts w:ascii="Arial" w:hAnsi="Arial" w:cs="Arial"/>
          <w:i/>
          <w:color w:val="auto"/>
          <w:sz w:val="16"/>
          <w:szCs w:val="16"/>
        </w:rPr>
        <w:t>PRADON Emilie, enseignante spécialisée chargée de l’aide relationnelle secteur Victor Hugo</w:t>
      </w:r>
    </w:p>
    <w:p w:rsidR="00BD5132" w:rsidRPr="0018527A" w:rsidRDefault="00BD5132" w:rsidP="0018527A">
      <w:pPr>
        <w:pStyle w:val="Paragraphedeliste"/>
        <w:numPr>
          <w:ilvl w:val="0"/>
          <w:numId w:val="17"/>
        </w:numPr>
        <w:spacing w:after="240" w:line="360" w:lineRule="auto"/>
        <w:ind w:right="-71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8527A">
        <w:rPr>
          <w:rFonts w:ascii="Arial" w:hAnsi="Arial" w:cs="Arial"/>
          <w:i/>
          <w:color w:val="auto"/>
          <w:sz w:val="16"/>
          <w:szCs w:val="16"/>
        </w:rPr>
        <w:t>LE BRAS Sébastien, enseignant spécialisé chargé de l’aide à dominante pédagogique secteur Victor Hugo / Charles de Gaulle</w:t>
      </w:r>
    </w:p>
    <w:p w:rsidR="00BD5132" w:rsidRPr="0018527A" w:rsidRDefault="00BD5132" w:rsidP="0018527A">
      <w:pPr>
        <w:pStyle w:val="Paragraphedeliste"/>
        <w:numPr>
          <w:ilvl w:val="0"/>
          <w:numId w:val="17"/>
        </w:numPr>
        <w:spacing w:after="240" w:line="360" w:lineRule="auto"/>
        <w:ind w:right="-71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8527A">
        <w:rPr>
          <w:rFonts w:ascii="Arial" w:hAnsi="Arial" w:cs="Arial"/>
          <w:i/>
          <w:color w:val="auto"/>
          <w:sz w:val="16"/>
          <w:szCs w:val="16"/>
        </w:rPr>
        <w:t>LAVAIL Corinne, enseignante spécialisée chargée de l’aide à dominante pédagogique secteur Fontaine Mallet</w:t>
      </w:r>
    </w:p>
    <w:p w:rsidR="00BD5132" w:rsidRPr="0018527A" w:rsidRDefault="00BD5132" w:rsidP="0018527A">
      <w:pPr>
        <w:pStyle w:val="Paragraphedeliste"/>
        <w:numPr>
          <w:ilvl w:val="0"/>
          <w:numId w:val="17"/>
        </w:numPr>
        <w:spacing w:after="240" w:line="360" w:lineRule="auto"/>
        <w:ind w:right="-71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8527A">
        <w:rPr>
          <w:rFonts w:ascii="Arial" w:hAnsi="Arial" w:cs="Arial"/>
          <w:i/>
          <w:color w:val="auto"/>
          <w:sz w:val="16"/>
          <w:szCs w:val="16"/>
        </w:rPr>
        <w:t>REY Corinne, directrice de l’école maternelle Henri Wallon</w:t>
      </w:r>
    </w:p>
    <w:p w:rsidR="00BD5132" w:rsidRPr="0018527A" w:rsidRDefault="00BD5132" w:rsidP="0018527A">
      <w:pPr>
        <w:pStyle w:val="Paragraphedeliste"/>
        <w:numPr>
          <w:ilvl w:val="0"/>
          <w:numId w:val="17"/>
        </w:numPr>
        <w:spacing w:after="240" w:line="360" w:lineRule="auto"/>
        <w:ind w:right="-71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8527A">
        <w:rPr>
          <w:rFonts w:ascii="Arial" w:hAnsi="Arial" w:cs="Arial"/>
          <w:i/>
          <w:color w:val="auto"/>
          <w:sz w:val="16"/>
          <w:szCs w:val="16"/>
        </w:rPr>
        <w:t>KURNIKOWSKI Sylvain, directeur de l’école élémentaire Victor Hugo 1</w:t>
      </w:r>
    </w:p>
    <w:p w:rsidR="00BD5132" w:rsidRPr="0018527A" w:rsidRDefault="00BD5132" w:rsidP="0018527A">
      <w:pPr>
        <w:pStyle w:val="Paragraphedeliste"/>
        <w:numPr>
          <w:ilvl w:val="0"/>
          <w:numId w:val="17"/>
        </w:numPr>
        <w:spacing w:after="240" w:line="360" w:lineRule="auto"/>
        <w:ind w:right="-71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8527A">
        <w:rPr>
          <w:rFonts w:ascii="Arial" w:hAnsi="Arial" w:cs="Arial"/>
          <w:i/>
          <w:color w:val="auto"/>
          <w:sz w:val="16"/>
          <w:szCs w:val="16"/>
        </w:rPr>
        <w:t>NGUYEN PHU QUI Marie Isabelle, Conseillère d’aide à la scolarisation des élèves en situation de handicap</w:t>
      </w:r>
    </w:p>
    <w:p w:rsidR="00BD5132" w:rsidRDefault="00BD5132" w:rsidP="008122D9">
      <w:pPr>
        <w:spacing w:after="240"/>
        <w:ind w:left="-284" w:right="-710"/>
        <w:jc w:val="both"/>
        <w:rPr>
          <w:rFonts w:ascii="Arial" w:hAnsi="Arial" w:cs="Arial"/>
          <w:sz w:val="18"/>
          <w:szCs w:val="18"/>
        </w:rPr>
      </w:pPr>
    </w:p>
    <w:p w:rsidR="00BD5132" w:rsidRDefault="00BD5132" w:rsidP="008122D9">
      <w:pPr>
        <w:spacing w:after="240"/>
        <w:ind w:left="-284" w:right="-710"/>
        <w:jc w:val="both"/>
        <w:rPr>
          <w:rFonts w:ascii="Arial" w:hAnsi="Arial" w:cs="Arial"/>
          <w:sz w:val="18"/>
          <w:szCs w:val="18"/>
        </w:rPr>
      </w:pPr>
    </w:p>
    <w:p w:rsidR="00BD5132" w:rsidRDefault="00BD5132" w:rsidP="008122D9">
      <w:pPr>
        <w:spacing w:after="240"/>
        <w:ind w:left="-284" w:right="-710"/>
        <w:jc w:val="both"/>
        <w:rPr>
          <w:rFonts w:ascii="Arial" w:hAnsi="Arial" w:cs="Arial"/>
          <w:sz w:val="18"/>
          <w:szCs w:val="18"/>
        </w:rPr>
      </w:pPr>
    </w:p>
    <w:p w:rsidR="00BD5132" w:rsidRPr="005C2B7B" w:rsidRDefault="00BD5132" w:rsidP="008122D9">
      <w:pPr>
        <w:spacing w:after="240"/>
        <w:ind w:left="-284" w:right="-710"/>
        <w:jc w:val="both"/>
        <w:rPr>
          <w:rFonts w:ascii="Arial" w:hAnsi="Arial" w:cs="Arial"/>
          <w:sz w:val="18"/>
          <w:szCs w:val="18"/>
        </w:rPr>
      </w:pPr>
    </w:p>
    <w:sectPr w:rsidR="00BD5132" w:rsidRPr="005C2B7B" w:rsidSect="00771396">
      <w:pgSz w:w="11906" w:h="16838"/>
      <w:pgMar w:top="238" w:right="567" w:bottom="24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49" w:rsidRDefault="00F62649" w:rsidP="00795112">
      <w:r>
        <w:separator/>
      </w:r>
    </w:p>
  </w:endnote>
  <w:endnote w:type="continuationSeparator" w:id="0">
    <w:p w:rsidR="00F62649" w:rsidRDefault="00F62649" w:rsidP="0079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49" w:rsidRDefault="00F62649" w:rsidP="00795112">
      <w:r>
        <w:separator/>
      </w:r>
    </w:p>
  </w:footnote>
  <w:footnote w:type="continuationSeparator" w:id="0">
    <w:p w:rsidR="00F62649" w:rsidRDefault="00F62649" w:rsidP="0079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3DE02A8"/>
    <w:multiLevelType w:val="hybridMultilevel"/>
    <w:tmpl w:val="2A28A58A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9221B4B"/>
    <w:multiLevelType w:val="hybridMultilevel"/>
    <w:tmpl w:val="74704C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01B93"/>
    <w:multiLevelType w:val="hybridMultilevel"/>
    <w:tmpl w:val="10FE3E20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13FE1EBC"/>
    <w:multiLevelType w:val="hybridMultilevel"/>
    <w:tmpl w:val="451A41D6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1ADE71EF"/>
    <w:multiLevelType w:val="hybridMultilevel"/>
    <w:tmpl w:val="571E9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130EF"/>
    <w:multiLevelType w:val="hybridMultilevel"/>
    <w:tmpl w:val="F67A41A4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519054F6"/>
    <w:multiLevelType w:val="hybridMultilevel"/>
    <w:tmpl w:val="754A2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44E27"/>
    <w:multiLevelType w:val="hybridMultilevel"/>
    <w:tmpl w:val="F984CC08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57830EA6"/>
    <w:multiLevelType w:val="hybridMultilevel"/>
    <w:tmpl w:val="473071E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90F5EDF"/>
    <w:multiLevelType w:val="hybridMultilevel"/>
    <w:tmpl w:val="9B9058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50769"/>
    <w:multiLevelType w:val="hybridMultilevel"/>
    <w:tmpl w:val="10F289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D3AAA"/>
    <w:multiLevelType w:val="hybridMultilevel"/>
    <w:tmpl w:val="85C41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560DA"/>
    <w:multiLevelType w:val="hybridMultilevel"/>
    <w:tmpl w:val="2416A9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F43000"/>
    <w:multiLevelType w:val="hybridMultilevel"/>
    <w:tmpl w:val="6CC8A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12"/>
    <w:rsid w:val="000102A1"/>
    <w:rsid w:val="000F02CF"/>
    <w:rsid w:val="00156510"/>
    <w:rsid w:val="0018527A"/>
    <w:rsid w:val="001853D6"/>
    <w:rsid w:val="001A0C3E"/>
    <w:rsid w:val="001A4B44"/>
    <w:rsid w:val="00232ADA"/>
    <w:rsid w:val="002A63AD"/>
    <w:rsid w:val="002F7617"/>
    <w:rsid w:val="0036459B"/>
    <w:rsid w:val="004E4897"/>
    <w:rsid w:val="00500F64"/>
    <w:rsid w:val="0058265D"/>
    <w:rsid w:val="005B187C"/>
    <w:rsid w:val="005B48B6"/>
    <w:rsid w:val="005C2B7B"/>
    <w:rsid w:val="005F2649"/>
    <w:rsid w:val="00646B3E"/>
    <w:rsid w:val="006B1238"/>
    <w:rsid w:val="006C5AFE"/>
    <w:rsid w:val="006E2CE4"/>
    <w:rsid w:val="00771396"/>
    <w:rsid w:val="00795112"/>
    <w:rsid w:val="0079579D"/>
    <w:rsid w:val="007D1DC4"/>
    <w:rsid w:val="008122D9"/>
    <w:rsid w:val="0090405A"/>
    <w:rsid w:val="0098411D"/>
    <w:rsid w:val="00A139FD"/>
    <w:rsid w:val="00A61BF4"/>
    <w:rsid w:val="00BD5132"/>
    <w:rsid w:val="00CF1043"/>
    <w:rsid w:val="00D1735C"/>
    <w:rsid w:val="00D20B80"/>
    <w:rsid w:val="00DC5C1C"/>
    <w:rsid w:val="00DC7DEB"/>
    <w:rsid w:val="00EA44D3"/>
    <w:rsid w:val="00EA6D56"/>
    <w:rsid w:val="00EE2A5E"/>
    <w:rsid w:val="00F34473"/>
    <w:rsid w:val="00F62649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5D"/>
    <w:pPr>
      <w:suppressAutoHyphens/>
    </w:pPr>
    <w:rPr>
      <w:rFonts w:eastAsia="SimSun"/>
      <w:color w:val="0000FF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5826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5C2B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0014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A20014"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lang w:eastAsia="zh-CN"/>
    </w:rPr>
  </w:style>
  <w:style w:type="character" w:customStyle="1" w:styleId="WW8Num1z0">
    <w:name w:val="WW8Num1z0"/>
    <w:uiPriority w:val="99"/>
    <w:rsid w:val="0058265D"/>
    <w:rPr>
      <w:rFonts w:ascii="Times New Roman" w:eastAsia="SimSun" w:hAnsi="Times New Roman"/>
    </w:rPr>
  </w:style>
  <w:style w:type="character" w:customStyle="1" w:styleId="WW8Num1z1">
    <w:name w:val="WW8Num1z1"/>
    <w:uiPriority w:val="99"/>
    <w:rsid w:val="0058265D"/>
    <w:rPr>
      <w:rFonts w:ascii="Courier New" w:hAnsi="Courier New"/>
    </w:rPr>
  </w:style>
  <w:style w:type="character" w:customStyle="1" w:styleId="WW8Num1z2">
    <w:name w:val="WW8Num1z2"/>
    <w:uiPriority w:val="99"/>
    <w:rsid w:val="0058265D"/>
    <w:rPr>
      <w:rFonts w:ascii="Wingdings" w:hAnsi="Wingdings"/>
    </w:rPr>
  </w:style>
  <w:style w:type="character" w:customStyle="1" w:styleId="WW8Num1z3">
    <w:name w:val="WW8Num1z3"/>
    <w:uiPriority w:val="99"/>
    <w:rsid w:val="0058265D"/>
    <w:rPr>
      <w:rFonts w:ascii="Symbol" w:hAnsi="Symbol"/>
    </w:rPr>
  </w:style>
  <w:style w:type="character" w:customStyle="1" w:styleId="WW8Num2z0">
    <w:name w:val="WW8Num2z0"/>
    <w:uiPriority w:val="99"/>
    <w:rsid w:val="0058265D"/>
    <w:rPr>
      <w:rFonts w:ascii="Symbol" w:hAnsi="Symbol"/>
    </w:rPr>
  </w:style>
  <w:style w:type="character" w:customStyle="1" w:styleId="WW8Num2z1">
    <w:name w:val="WW8Num2z1"/>
    <w:uiPriority w:val="99"/>
    <w:rsid w:val="0058265D"/>
    <w:rPr>
      <w:rFonts w:ascii="Courier New" w:hAnsi="Courier New"/>
    </w:rPr>
  </w:style>
  <w:style w:type="character" w:customStyle="1" w:styleId="WW8Num2z2">
    <w:name w:val="WW8Num2z2"/>
    <w:uiPriority w:val="99"/>
    <w:rsid w:val="0058265D"/>
    <w:rPr>
      <w:rFonts w:ascii="Wingdings" w:hAnsi="Wingdings"/>
    </w:rPr>
  </w:style>
  <w:style w:type="character" w:customStyle="1" w:styleId="WW8Num3z0">
    <w:name w:val="WW8Num3z0"/>
    <w:uiPriority w:val="99"/>
    <w:rsid w:val="0058265D"/>
    <w:rPr>
      <w:rFonts w:ascii="Symbol" w:hAnsi="Symbol"/>
    </w:rPr>
  </w:style>
  <w:style w:type="character" w:customStyle="1" w:styleId="WW8Num3z1">
    <w:name w:val="WW8Num3z1"/>
    <w:uiPriority w:val="99"/>
    <w:rsid w:val="0058265D"/>
    <w:rPr>
      <w:rFonts w:ascii="Courier New" w:hAnsi="Courier New"/>
    </w:rPr>
  </w:style>
  <w:style w:type="character" w:customStyle="1" w:styleId="WW8Num3z2">
    <w:name w:val="WW8Num3z2"/>
    <w:uiPriority w:val="99"/>
    <w:rsid w:val="0058265D"/>
    <w:rPr>
      <w:rFonts w:ascii="Wingdings" w:hAnsi="Wingdings"/>
    </w:rPr>
  </w:style>
  <w:style w:type="character" w:customStyle="1" w:styleId="Policepardfaut2">
    <w:name w:val="Police par défaut2"/>
    <w:uiPriority w:val="99"/>
    <w:rsid w:val="0058265D"/>
  </w:style>
  <w:style w:type="character" w:customStyle="1" w:styleId="Policepardfaut1">
    <w:name w:val="Police par défaut1"/>
    <w:uiPriority w:val="99"/>
    <w:rsid w:val="0058265D"/>
  </w:style>
  <w:style w:type="paragraph" w:customStyle="1" w:styleId="Titre10">
    <w:name w:val="Titre1"/>
    <w:basedOn w:val="Normal"/>
    <w:next w:val="Corpsdetexte"/>
    <w:uiPriority w:val="99"/>
    <w:rsid w:val="005826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8265D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0014"/>
    <w:rPr>
      <w:rFonts w:eastAsia="SimSun"/>
      <w:color w:val="0000FF"/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58265D"/>
    <w:rPr>
      <w:rFonts w:cs="Mangal"/>
    </w:rPr>
  </w:style>
  <w:style w:type="paragraph" w:styleId="Lgende">
    <w:name w:val="caption"/>
    <w:basedOn w:val="Normal"/>
    <w:uiPriority w:val="99"/>
    <w:qFormat/>
    <w:rsid w:val="005826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58265D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uiPriority w:val="99"/>
    <w:rsid w:val="0058265D"/>
    <w:pPr>
      <w:widowControl w:val="0"/>
      <w:suppressLineNumbers/>
      <w:spacing w:line="100" w:lineRule="atLeast"/>
      <w:textAlignment w:val="baseline"/>
    </w:pPr>
    <w:rPr>
      <w:rFonts w:eastAsia="Times New Roman" w:cs="Tahoma"/>
      <w:color w:val="auto"/>
      <w:kern w:val="1"/>
    </w:rPr>
  </w:style>
  <w:style w:type="paragraph" w:customStyle="1" w:styleId="Titredetableau">
    <w:name w:val="Titre de tableau"/>
    <w:basedOn w:val="Contenudetableau"/>
    <w:uiPriority w:val="99"/>
    <w:rsid w:val="0058265D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7951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95112"/>
    <w:rPr>
      <w:rFonts w:eastAsia="SimSun" w:cs="Times New Roman"/>
      <w:color w:val="0000FF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7951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95112"/>
    <w:rPr>
      <w:rFonts w:eastAsia="SimSun" w:cs="Times New Roman"/>
      <w:color w:val="0000FF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5F264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1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DC4"/>
    <w:rPr>
      <w:rFonts w:ascii="Tahoma" w:eastAsia="SimSun" w:hAnsi="Tahoma" w:cs="Tahoma"/>
      <w:color w:val="0000FF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18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5D"/>
    <w:pPr>
      <w:suppressAutoHyphens/>
    </w:pPr>
    <w:rPr>
      <w:rFonts w:eastAsia="SimSun"/>
      <w:color w:val="0000FF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5826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5C2B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0014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A20014"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lang w:eastAsia="zh-CN"/>
    </w:rPr>
  </w:style>
  <w:style w:type="character" w:customStyle="1" w:styleId="WW8Num1z0">
    <w:name w:val="WW8Num1z0"/>
    <w:uiPriority w:val="99"/>
    <w:rsid w:val="0058265D"/>
    <w:rPr>
      <w:rFonts w:ascii="Times New Roman" w:eastAsia="SimSun" w:hAnsi="Times New Roman"/>
    </w:rPr>
  </w:style>
  <w:style w:type="character" w:customStyle="1" w:styleId="WW8Num1z1">
    <w:name w:val="WW8Num1z1"/>
    <w:uiPriority w:val="99"/>
    <w:rsid w:val="0058265D"/>
    <w:rPr>
      <w:rFonts w:ascii="Courier New" w:hAnsi="Courier New"/>
    </w:rPr>
  </w:style>
  <w:style w:type="character" w:customStyle="1" w:styleId="WW8Num1z2">
    <w:name w:val="WW8Num1z2"/>
    <w:uiPriority w:val="99"/>
    <w:rsid w:val="0058265D"/>
    <w:rPr>
      <w:rFonts w:ascii="Wingdings" w:hAnsi="Wingdings"/>
    </w:rPr>
  </w:style>
  <w:style w:type="character" w:customStyle="1" w:styleId="WW8Num1z3">
    <w:name w:val="WW8Num1z3"/>
    <w:uiPriority w:val="99"/>
    <w:rsid w:val="0058265D"/>
    <w:rPr>
      <w:rFonts w:ascii="Symbol" w:hAnsi="Symbol"/>
    </w:rPr>
  </w:style>
  <w:style w:type="character" w:customStyle="1" w:styleId="WW8Num2z0">
    <w:name w:val="WW8Num2z0"/>
    <w:uiPriority w:val="99"/>
    <w:rsid w:val="0058265D"/>
    <w:rPr>
      <w:rFonts w:ascii="Symbol" w:hAnsi="Symbol"/>
    </w:rPr>
  </w:style>
  <w:style w:type="character" w:customStyle="1" w:styleId="WW8Num2z1">
    <w:name w:val="WW8Num2z1"/>
    <w:uiPriority w:val="99"/>
    <w:rsid w:val="0058265D"/>
    <w:rPr>
      <w:rFonts w:ascii="Courier New" w:hAnsi="Courier New"/>
    </w:rPr>
  </w:style>
  <w:style w:type="character" w:customStyle="1" w:styleId="WW8Num2z2">
    <w:name w:val="WW8Num2z2"/>
    <w:uiPriority w:val="99"/>
    <w:rsid w:val="0058265D"/>
    <w:rPr>
      <w:rFonts w:ascii="Wingdings" w:hAnsi="Wingdings"/>
    </w:rPr>
  </w:style>
  <w:style w:type="character" w:customStyle="1" w:styleId="WW8Num3z0">
    <w:name w:val="WW8Num3z0"/>
    <w:uiPriority w:val="99"/>
    <w:rsid w:val="0058265D"/>
    <w:rPr>
      <w:rFonts w:ascii="Symbol" w:hAnsi="Symbol"/>
    </w:rPr>
  </w:style>
  <w:style w:type="character" w:customStyle="1" w:styleId="WW8Num3z1">
    <w:name w:val="WW8Num3z1"/>
    <w:uiPriority w:val="99"/>
    <w:rsid w:val="0058265D"/>
    <w:rPr>
      <w:rFonts w:ascii="Courier New" w:hAnsi="Courier New"/>
    </w:rPr>
  </w:style>
  <w:style w:type="character" w:customStyle="1" w:styleId="WW8Num3z2">
    <w:name w:val="WW8Num3z2"/>
    <w:uiPriority w:val="99"/>
    <w:rsid w:val="0058265D"/>
    <w:rPr>
      <w:rFonts w:ascii="Wingdings" w:hAnsi="Wingdings"/>
    </w:rPr>
  </w:style>
  <w:style w:type="character" w:customStyle="1" w:styleId="Policepardfaut2">
    <w:name w:val="Police par défaut2"/>
    <w:uiPriority w:val="99"/>
    <w:rsid w:val="0058265D"/>
  </w:style>
  <w:style w:type="character" w:customStyle="1" w:styleId="Policepardfaut1">
    <w:name w:val="Police par défaut1"/>
    <w:uiPriority w:val="99"/>
    <w:rsid w:val="0058265D"/>
  </w:style>
  <w:style w:type="paragraph" w:customStyle="1" w:styleId="Titre10">
    <w:name w:val="Titre1"/>
    <w:basedOn w:val="Normal"/>
    <w:next w:val="Corpsdetexte"/>
    <w:uiPriority w:val="99"/>
    <w:rsid w:val="005826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8265D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0014"/>
    <w:rPr>
      <w:rFonts w:eastAsia="SimSun"/>
      <w:color w:val="0000FF"/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58265D"/>
    <w:rPr>
      <w:rFonts w:cs="Mangal"/>
    </w:rPr>
  </w:style>
  <w:style w:type="paragraph" w:styleId="Lgende">
    <w:name w:val="caption"/>
    <w:basedOn w:val="Normal"/>
    <w:uiPriority w:val="99"/>
    <w:qFormat/>
    <w:rsid w:val="005826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58265D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uiPriority w:val="99"/>
    <w:rsid w:val="0058265D"/>
    <w:pPr>
      <w:widowControl w:val="0"/>
      <w:suppressLineNumbers/>
      <w:spacing w:line="100" w:lineRule="atLeast"/>
      <w:textAlignment w:val="baseline"/>
    </w:pPr>
    <w:rPr>
      <w:rFonts w:eastAsia="Times New Roman" w:cs="Tahoma"/>
      <w:color w:val="auto"/>
      <w:kern w:val="1"/>
    </w:rPr>
  </w:style>
  <w:style w:type="paragraph" w:customStyle="1" w:styleId="Titredetableau">
    <w:name w:val="Titre de tableau"/>
    <w:basedOn w:val="Contenudetableau"/>
    <w:uiPriority w:val="99"/>
    <w:rsid w:val="0058265D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7951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95112"/>
    <w:rPr>
      <w:rFonts w:eastAsia="SimSun" w:cs="Times New Roman"/>
      <w:color w:val="0000FF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7951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95112"/>
    <w:rPr>
      <w:rFonts w:eastAsia="SimSun" w:cs="Times New Roman"/>
      <w:color w:val="0000FF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5F264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1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DC4"/>
    <w:rPr>
      <w:rFonts w:ascii="Tahoma" w:eastAsia="SimSun" w:hAnsi="Tahoma" w:cs="Tahoma"/>
      <w:color w:val="0000FF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18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POSSIBLE / FICHE DE DIALOGUE ECOLE</vt:lpstr>
    </vt:vector>
  </TitlesOfParts>
  <Company>Hewlett-Packard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POSSIBLE / FICHE DE DIALOGUE ECOLE</dc:title>
  <dc:creator>Catherine</dc:creator>
  <cp:lastModifiedBy>utilisateur</cp:lastModifiedBy>
  <cp:revision>5</cp:revision>
  <cp:lastPrinted>2019-08-27T09:10:00Z</cp:lastPrinted>
  <dcterms:created xsi:type="dcterms:W3CDTF">2019-04-04T12:59:00Z</dcterms:created>
  <dcterms:modified xsi:type="dcterms:W3CDTF">2019-08-27T09:10:00Z</dcterms:modified>
</cp:coreProperties>
</file>